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A2" w:rsidRDefault="00E50BA2" w:rsidP="00E50BA2">
      <w:pPr>
        <w:spacing w:after="0" w:line="240" w:lineRule="auto"/>
        <w:jc w:val="right"/>
        <w:rPr>
          <w:rFonts w:ascii="Comic Sans MS" w:eastAsia="Times New Roman" w:hAnsi="Comic Sans MS" w:cs="Times New Roman"/>
          <w:color w:val="222222"/>
          <w:sz w:val="24"/>
          <w:szCs w:val="24"/>
        </w:rPr>
      </w:pPr>
      <w:r>
        <w:rPr>
          <w:rFonts w:ascii="Comic Sans MS" w:eastAsia="Times New Roman" w:hAnsi="Comic Sans MS" w:cs="Times New Roman"/>
          <w:color w:val="222222"/>
          <w:sz w:val="24"/>
          <w:szCs w:val="24"/>
        </w:rPr>
        <w:t>Friday, March 13, 2015</w:t>
      </w:r>
    </w:p>
    <w:p w:rsidR="00E50BA2" w:rsidRPr="00E50BA2" w:rsidRDefault="00E50BA2" w:rsidP="00E50BA2">
      <w:pPr>
        <w:spacing w:after="0" w:line="240" w:lineRule="auto"/>
        <w:rPr>
          <w:rFonts w:ascii="Comic Sans MS" w:eastAsia="Times New Roman" w:hAnsi="Comic Sans MS" w:cs="Times New Roman"/>
          <w:color w:val="222222"/>
          <w:sz w:val="24"/>
          <w:szCs w:val="24"/>
        </w:rPr>
      </w:pPr>
      <w:r w:rsidRPr="00E50BA2">
        <w:rPr>
          <w:rFonts w:ascii="Comic Sans MS" w:eastAsia="Times New Roman" w:hAnsi="Comic Sans MS" w:cs="Times New Roman"/>
          <w:color w:val="222222"/>
          <w:sz w:val="24"/>
          <w:szCs w:val="24"/>
        </w:rPr>
        <w:t>Dear Parents/Guardians,</w:t>
      </w:r>
    </w:p>
    <w:p w:rsidR="00E50BA2" w:rsidRPr="00E50BA2" w:rsidRDefault="00E50BA2" w:rsidP="00E50BA2">
      <w:pPr>
        <w:spacing w:after="0" w:line="240" w:lineRule="auto"/>
        <w:rPr>
          <w:rFonts w:ascii="Comic Sans MS" w:eastAsia="Times New Roman" w:hAnsi="Comic Sans MS" w:cs="Times New Roman"/>
          <w:color w:val="222222"/>
          <w:sz w:val="24"/>
          <w:szCs w:val="24"/>
        </w:rPr>
      </w:pPr>
    </w:p>
    <w:p w:rsidR="00E50BA2" w:rsidRDefault="00E50BA2" w:rsidP="00E50BA2">
      <w:pPr>
        <w:spacing w:after="0" w:line="240" w:lineRule="auto"/>
        <w:rPr>
          <w:rFonts w:ascii="Comic Sans MS" w:eastAsia="Times New Roman" w:hAnsi="Comic Sans MS" w:cs="Times New Roman"/>
          <w:color w:val="222222"/>
          <w:sz w:val="24"/>
          <w:szCs w:val="24"/>
        </w:rPr>
      </w:pPr>
      <w:r w:rsidRPr="00E50BA2">
        <w:rPr>
          <w:rFonts w:ascii="Comic Sans MS" w:eastAsia="Times New Roman" w:hAnsi="Comic Sans MS" w:cs="Times New Roman"/>
          <w:color w:val="222222"/>
          <w:sz w:val="24"/>
          <w:szCs w:val="24"/>
        </w:rPr>
        <w:t xml:space="preserve">If your child is within the boundaries for SPHS, he/she </w:t>
      </w:r>
      <w:r w:rsidR="002F1F39">
        <w:rPr>
          <w:rFonts w:ascii="Comic Sans MS" w:eastAsia="Times New Roman" w:hAnsi="Comic Sans MS" w:cs="Times New Roman"/>
          <w:color w:val="222222"/>
          <w:sz w:val="24"/>
          <w:szCs w:val="24"/>
        </w:rPr>
        <w:t>was sent</w:t>
      </w:r>
      <w:r w:rsidRPr="00E50BA2">
        <w:rPr>
          <w:rFonts w:ascii="Comic Sans MS" w:eastAsia="Times New Roman" w:hAnsi="Comic Sans MS" w:cs="Times New Roman"/>
          <w:color w:val="222222"/>
          <w:sz w:val="24"/>
          <w:szCs w:val="24"/>
        </w:rPr>
        <w:t xml:space="preserve"> home with registration and class information</w:t>
      </w:r>
      <w:r>
        <w:rPr>
          <w:rFonts w:ascii="Comic Sans MS" w:eastAsia="Times New Roman" w:hAnsi="Comic Sans MS" w:cs="Times New Roman"/>
          <w:color w:val="222222"/>
          <w:sz w:val="24"/>
          <w:szCs w:val="24"/>
        </w:rPr>
        <w:t xml:space="preserve"> today</w:t>
      </w:r>
      <w:r w:rsidRPr="00E50BA2">
        <w:rPr>
          <w:rFonts w:ascii="Comic Sans MS" w:eastAsia="Times New Roman" w:hAnsi="Comic Sans MS" w:cs="Times New Roman"/>
          <w:color w:val="222222"/>
          <w:sz w:val="24"/>
          <w:szCs w:val="24"/>
        </w:rPr>
        <w:t>.  If your child is within the boundaries for another high school in Escondido Union High School District (EUHSD) or has requested a school transfer, information will be given to you soon if you haven't yet received it.  </w:t>
      </w:r>
    </w:p>
    <w:p w:rsidR="003463F6" w:rsidRDefault="003463F6" w:rsidP="00E50BA2">
      <w:pPr>
        <w:spacing w:after="0" w:line="240" w:lineRule="auto"/>
        <w:rPr>
          <w:rFonts w:ascii="Comic Sans MS" w:eastAsia="Times New Roman" w:hAnsi="Comic Sans MS" w:cs="Times New Roman"/>
          <w:color w:val="222222"/>
          <w:sz w:val="24"/>
          <w:szCs w:val="24"/>
        </w:rPr>
      </w:pPr>
    </w:p>
    <w:p w:rsidR="00E50BA2" w:rsidRPr="00E50BA2" w:rsidRDefault="003463F6" w:rsidP="00E50BA2">
      <w:pPr>
        <w:spacing w:after="0" w:line="240" w:lineRule="auto"/>
        <w:rPr>
          <w:rFonts w:ascii="Comic Sans MS" w:eastAsia="Times New Roman" w:hAnsi="Comic Sans MS" w:cs="Times New Roman"/>
          <w:color w:val="222222"/>
          <w:sz w:val="24"/>
          <w:szCs w:val="24"/>
        </w:rPr>
      </w:pPr>
      <w:r w:rsidRPr="00E50BA2">
        <w:rPr>
          <w:rFonts w:ascii="Comic Sans MS" w:eastAsia="Times New Roman" w:hAnsi="Comic Sans MS" w:cs="Times New Roman"/>
          <w:color w:val="222222"/>
          <w:sz w:val="24"/>
          <w:szCs w:val="24"/>
        </w:rPr>
        <w:t xml:space="preserve">I wanted to take a moment to clarify any misconceptions and assure you that your </w:t>
      </w:r>
      <w:r w:rsidRPr="00E50BA2">
        <w:rPr>
          <w:rFonts w:ascii="Comic Sans MS" w:eastAsia="Times New Roman" w:hAnsi="Comic Sans MS" w:cs="Times New Roman"/>
          <w:b/>
          <w:color w:val="222222"/>
          <w:sz w:val="24"/>
          <w:szCs w:val="24"/>
        </w:rPr>
        <w:t>children at SPU are on the best path possible, are ready for high school, and will be ready for college</w:t>
      </w:r>
      <w:r w:rsidRPr="00E50BA2">
        <w:rPr>
          <w:rFonts w:ascii="Comic Sans MS" w:eastAsia="Times New Roman" w:hAnsi="Comic Sans MS" w:cs="Times New Roman"/>
          <w:color w:val="222222"/>
          <w:sz w:val="24"/>
          <w:szCs w:val="24"/>
        </w:rPr>
        <w:t xml:space="preserve"> (or a career) after high school.  </w:t>
      </w:r>
      <w:r w:rsidR="00E50BA2">
        <w:rPr>
          <w:rFonts w:ascii="Comic Sans MS" w:eastAsia="Times New Roman" w:hAnsi="Comic Sans MS" w:cs="Times New Roman"/>
          <w:color w:val="222222"/>
          <w:sz w:val="24"/>
          <w:szCs w:val="24"/>
        </w:rPr>
        <w:t xml:space="preserve">Forgive me for the long explanation, but </w:t>
      </w:r>
      <w:r>
        <w:rPr>
          <w:rFonts w:ascii="Comic Sans MS" w:eastAsia="Times New Roman" w:hAnsi="Comic Sans MS" w:cs="Times New Roman"/>
          <w:color w:val="222222"/>
          <w:sz w:val="24"/>
          <w:szCs w:val="24"/>
        </w:rPr>
        <w:t xml:space="preserve">I want to be thorough. </w:t>
      </w:r>
    </w:p>
    <w:p w:rsidR="00E50BA2" w:rsidRDefault="00E50BA2" w:rsidP="00E50BA2">
      <w:pPr>
        <w:spacing w:after="0" w:line="240" w:lineRule="auto"/>
        <w:rPr>
          <w:rFonts w:ascii="Comic Sans MS" w:eastAsia="Times New Roman" w:hAnsi="Comic Sans MS" w:cs="Times New Roman"/>
          <w:color w:val="222222"/>
          <w:sz w:val="24"/>
          <w:szCs w:val="24"/>
        </w:rPr>
      </w:pPr>
    </w:p>
    <w:p w:rsidR="00E50BA2" w:rsidRPr="00E50BA2" w:rsidRDefault="00E50BA2" w:rsidP="00E50BA2">
      <w:pPr>
        <w:spacing w:after="0" w:line="240" w:lineRule="auto"/>
        <w:rPr>
          <w:rFonts w:ascii="Comic Sans MS" w:eastAsia="Times New Roman" w:hAnsi="Comic Sans MS" w:cs="Times New Roman"/>
          <w:color w:val="222222"/>
          <w:sz w:val="24"/>
          <w:szCs w:val="24"/>
        </w:rPr>
      </w:pPr>
      <w:r>
        <w:rPr>
          <w:rFonts w:ascii="Comic Sans MS" w:eastAsia="Times New Roman" w:hAnsi="Comic Sans MS" w:cs="Times New Roman"/>
          <w:color w:val="222222"/>
          <w:sz w:val="24"/>
          <w:szCs w:val="24"/>
        </w:rPr>
        <w:t>CURRENT SITUATION</w:t>
      </w:r>
    </w:p>
    <w:p w:rsidR="00E50BA2" w:rsidRPr="00E50BA2" w:rsidRDefault="00E50BA2" w:rsidP="00E50BA2">
      <w:pPr>
        <w:spacing w:after="0" w:line="240" w:lineRule="auto"/>
        <w:rPr>
          <w:rFonts w:ascii="Comic Sans MS" w:eastAsia="Times New Roman" w:hAnsi="Comic Sans MS" w:cs="Times New Roman"/>
          <w:color w:val="222222"/>
          <w:sz w:val="24"/>
          <w:szCs w:val="24"/>
        </w:rPr>
      </w:pPr>
      <w:r w:rsidRPr="00E50BA2">
        <w:rPr>
          <w:rFonts w:ascii="Comic Sans MS" w:eastAsia="Times New Roman" w:hAnsi="Comic Sans MS" w:cs="Times New Roman"/>
          <w:color w:val="222222"/>
          <w:sz w:val="24"/>
          <w:szCs w:val="24"/>
        </w:rPr>
        <w:t>Your child has been receiving instruction under common core math standards for two years now.  This is going to be a HUGE advantag</w:t>
      </w:r>
      <w:r w:rsidR="002F1F39">
        <w:rPr>
          <w:rFonts w:ascii="Comic Sans MS" w:eastAsia="Times New Roman" w:hAnsi="Comic Sans MS" w:cs="Times New Roman"/>
          <w:color w:val="222222"/>
          <w:sz w:val="24"/>
          <w:szCs w:val="24"/>
        </w:rPr>
        <w:t xml:space="preserve">e when they get to high school. </w:t>
      </w:r>
      <w:r w:rsidRPr="00E50BA2">
        <w:rPr>
          <w:rFonts w:ascii="Comic Sans MS" w:eastAsia="Times New Roman" w:hAnsi="Comic Sans MS" w:cs="Times New Roman"/>
          <w:color w:val="222222"/>
          <w:sz w:val="24"/>
          <w:szCs w:val="24"/>
        </w:rPr>
        <w:t> Many ninth graders will have had common c</w:t>
      </w:r>
      <w:r w:rsidR="003463F6">
        <w:rPr>
          <w:rFonts w:ascii="Comic Sans MS" w:eastAsia="Times New Roman" w:hAnsi="Comic Sans MS" w:cs="Times New Roman"/>
          <w:color w:val="222222"/>
          <w:sz w:val="24"/>
          <w:szCs w:val="24"/>
        </w:rPr>
        <w:t>ore standards for only one year</w:t>
      </w:r>
      <w:r>
        <w:rPr>
          <w:rFonts w:ascii="Comic Sans MS" w:eastAsia="Times New Roman" w:hAnsi="Comic Sans MS" w:cs="Times New Roman"/>
          <w:color w:val="222222"/>
          <w:sz w:val="24"/>
          <w:szCs w:val="24"/>
        </w:rPr>
        <w:t xml:space="preserve"> </w:t>
      </w:r>
      <w:r w:rsidRPr="00E50BA2">
        <w:rPr>
          <w:rFonts w:ascii="Comic Sans MS" w:eastAsia="Times New Roman" w:hAnsi="Comic Sans MS" w:cs="Times New Roman"/>
          <w:color w:val="222222"/>
          <w:sz w:val="24"/>
          <w:szCs w:val="24"/>
        </w:rPr>
        <w:t xml:space="preserve">and some </w:t>
      </w:r>
      <w:r>
        <w:rPr>
          <w:rFonts w:ascii="Comic Sans MS" w:eastAsia="Times New Roman" w:hAnsi="Comic Sans MS" w:cs="Times New Roman"/>
          <w:color w:val="222222"/>
          <w:sz w:val="24"/>
          <w:szCs w:val="24"/>
        </w:rPr>
        <w:t>not at all.  But not our students</w:t>
      </w:r>
      <w:r w:rsidRPr="00E50BA2">
        <w:rPr>
          <w:rFonts w:ascii="Comic Sans MS" w:eastAsia="Times New Roman" w:hAnsi="Comic Sans MS" w:cs="Times New Roman"/>
          <w:color w:val="222222"/>
          <w:sz w:val="24"/>
          <w:szCs w:val="24"/>
        </w:rPr>
        <w:t>!  </w:t>
      </w:r>
      <w:r w:rsidRPr="00E50BA2">
        <w:rPr>
          <w:rFonts w:ascii="Comic Sans MS" w:eastAsia="Times New Roman" w:hAnsi="Comic Sans MS" w:cs="Times New Roman"/>
          <w:b/>
          <w:color w:val="222222"/>
          <w:sz w:val="24"/>
          <w:szCs w:val="24"/>
        </w:rPr>
        <w:t>SPU students are more than prepared t</w:t>
      </w:r>
      <w:r>
        <w:rPr>
          <w:rFonts w:ascii="Comic Sans MS" w:eastAsia="Times New Roman" w:hAnsi="Comic Sans MS" w:cs="Times New Roman"/>
          <w:b/>
          <w:color w:val="222222"/>
          <w:sz w:val="24"/>
          <w:szCs w:val="24"/>
        </w:rPr>
        <w:t>o enter high school mathematics</w:t>
      </w:r>
      <w:r w:rsidRPr="00E50BA2">
        <w:rPr>
          <w:rFonts w:ascii="Comic Sans MS" w:eastAsia="Times New Roman" w:hAnsi="Comic Sans MS" w:cs="Times New Roman"/>
          <w:b/>
          <w:color w:val="222222"/>
          <w:sz w:val="24"/>
          <w:szCs w:val="24"/>
        </w:rPr>
        <w:t>.</w:t>
      </w:r>
    </w:p>
    <w:p w:rsidR="00E50BA2" w:rsidRPr="00E50BA2" w:rsidRDefault="00E50BA2" w:rsidP="00E50BA2">
      <w:pPr>
        <w:spacing w:after="0" w:line="240" w:lineRule="auto"/>
        <w:rPr>
          <w:rFonts w:ascii="Comic Sans MS" w:eastAsia="Times New Roman" w:hAnsi="Comic Sans MS" w:cs="Times New Roman"/>
          <w:color w:val="222222"/>
          <w:sz w:val="24"/>
          <w:szCs w:val="24"/>
        </w:rPr>
      </w:pPr>
    </w:p>
    <w:p w:rsidR="00E50BA2" w:rsidRDefault="00E50BA2" w:rsidP="00E50BA2">
      <w:pPr>
        <w:spacing w:after="0" w:line="240" w:lineRule="auto"/>
        <w:rPr>
          <w:rFonts w:ascii="Comic Sans MS" w:eastAsia="Times New Roman" w:hAnsi="Comic Sans MS" w:cs="Times New Roman"/>
          <w:color w:val="222222"/>
          <w:sz w:val="24"/>
          <w:szCs w:val="24"/>
        </w:rPr>
      </w:pPr>
      <w:r w:rsidRPr="00E50BA2">
        <w:rPr>
          <w:rFonts w:ascii="Comic Sans MS" w:eastAsia="Times New Roman" w:hAnsi="Comic Sans MS" w:cs="Times New Roman"/>
          <w:color w:val="222222"/>
          <w:sz w:val="24"/>
          <w:szCs w:val="24"/>
        </w:rPr>
        <w:t xml:space="preserve">Before Common Core, or CCSS, students in eighth grade learned </w:t>
      </w:r>
      <w:r w:rsidRPr="00E50BA2">
        <w:rPr>
          <w:rFonts w:ascii="Comic Sans MS" w:eastAsia="Times New Roman" w:hAnsi="Comic Sans MS" w:cs="Times New Roman"/>
          <w:i/>
          <w:color w:val="222222"/>
          <w:sz w:val="24"/>
          <w:szCs w:val="24"/>
        </w:rPr>
        <w:t>only</w:t>
      </w:r>
      <w:r w:rsidRPr="00E50BA2">
        <w:rPr>
          <w:rFonts w:ascii="Comic Sans MS" w:eastAsia="Times New Roman" w:hAnsi="Comic Sans MS" w:cs="Times New Roman"/>
          <w:color w:val="222222"/>
          <w:sz w:val="24"/>
          <w:szCs w:val="24"/>
        </w:rPr>
        <w:t xml:space="preserve"> </w:t>
      </w:r>
      <w:r w:rsidRPr="00E50BA2">
        <w:rPr>
          <w:rFonts w:ascii="Comic Sans MS" w:eastAsia="Times New Roman" w:hAnsi="Comic Sans MS" w:cs="Times New Roman"/>
          <w:i/>
          <w:color w:val="222222"/>
          <w:sz w:val="24"/>
          <w:szCs w:val="24"/>
        </w:rPr>
        <w:t>algebra</w:t>
      </w:r>
      <w:r w:rsidRPr="00E50BA2">
        <w:rPr>
          <w:rFonts w:ascii="Comic Sans MS" w:eastAsia="Times New Roman" w:hAnsi="Comic Sans MS" w:cs="Times New Roman"/>
          <w:color w:val="222222"/>
          <w:sz w:val="24"/>
          <w:szCs w:val="24"/>
        </w:rPr>
        <w:t xml:space="preserve">.  Geometry was saved until later and taught in isolation.  The same went for Algebra 2 and higher level math courses.  With the implementation of CCSS, standards were </w:t>
      </w:r>
      <w:r w:rsidRPr="00E50BA2">
        <w:rPr>
          <w:rFonts w:ascii="Comic Sans MS" w:eastAsia="Times New Roman" w:hAnsi="Comic Sans MS" w:cs="Times New Roman"/>
          <w:i/>
          <w:color w:val="222222"/>
          <w:sz w:val="24"/>
          <w:szCs w:val="24"/>
        </w:rPr>
        <w:t>re-arranged</w:t>
      </w:r>
      <w:r w:rsidRPr="00E50BA2">
        <w:rPr>
          <w:rFonts w:ascii="Comic Sans MS" w:eastAsia="Times New Roman" w:hAnsi="Comic Sans MS" w:cs="Times New Roman"/>
          <w:color w:val="222222"/>
          <w:sz w:val="24"/>
          <w:szCs w:val="24"/>
        </w:rPr>
        <w:t xml:space="preserve"> so that students get a little from each strand each year.  There's a lot of research to support this switch, which I can share with you if you'd like.  </w:t>
      </w:r>
      <w:r w:rsidR="003463F6">
        <w:rPr>
          <w:rFonts w:ascii="Comic Sans MS" w:eastAsia="Times New Roman" w:hAnsi="Comic Sans MS" w:cs="Times New Roman"/>
          <w:color w:val="222222"/>
          <w:sz w:val="24"/>
          <w:szCs w:val="24"/>
        </w:rPr>
        <w:t>With these c</w:t>
      </w:r>
      <w:r w:rsidR="002F1F39">
        <w:rPr>
          <w:rFonts w:ascii="Comic Sans MS" w:eastAsia="Times New Roman" w:hAnsi="Comic Sans MS" w:cs="Times New Roman"/>
          <w:color w:val="222222"/>
          <w:sz w:val="24"/>
          <w:szCs w:val="24"/>
        </w:rPr>
        <w:t xml:space="preserve">hanges, schools were </w:t>
      </w:r>
      <w:r w:rsidR="00AA79D6">
        <w:rPr>
          <w:rFonts w:ascii="Comic Sans MS" w:eastAsia="Times New Roman" w:hAnsi="Comic Sans MS" w:cs="Times New Roman"/>
          <w:color w:val="222222"/>
          <w:sz w:val="24"/>
          <w:szCs w:val="24"/>
        </w:rPr>
        <w:t>encouraged</w:t>
      </w:r>
      <w:r w:rsidR="003463F6">
        <w:rPr>
          <w:rFonts w:ascii="Comic Sans MS" w:eastAsia="Times New Roman" w:hAnsi="Comic Sans MS" w:cs="Times New Roman"/>
          <w:color w:val="222222"/>
          <w:sz w:val="24"/>
          <w:szCs w:val="24"/>
        </w:rPr>
        <w:t xml:space="preserve"> to</w:t>
      </w:r>
      <w:r>
        <w:rPr>
          <w:rFonts w:ascii="Comic Sans MS" w:eastAsia="Times New Roman" w:hAnsi="Comic Sans MS" w:cs="Times New Roman"/>
          <w:color w:val="222222"/>
          <w:sz w:val="24"/>
          <w:szCs w:val="24"/>
        </w:rPr>
        <w:t xml:space="preserve"> change </w:t>
      </w:r>
      <w:r w:rsidR="003463F6">
        <w:rPr>
          <w:rFonts w:ascii="Comic Sans MS" w:eastAsia="Times New Roman" w:hAnsi="Comic Sans MS" w:cs="Times New Roman"/>
          <w:color w:val="222222"/>
          <w:sz w:val="24"/>
          <w:szCs w:val="24"/>
        </w:rPr>
        <w:t>the names of</w:t>
      </w:r>
      <w:r>
        <w:rPr>
          <w:rFonts w:ascii="Comic Sans MS" w:eastAsia="Times New Roman" w:hAnsi="Comic Sans MS" w:cs="Times New Roman"/>
          <w:color w:val="222222"/>
          <w:sz w:val="24"/>
          <w:szCs w:val="24"/>
        </w:rPr>
        <w:t xml:space="preserve"> most </w:t>
      </w:r>
      <w:r w:rsidR="003463F6">
        <w:rPr>
          <w:rFonts w:ascii="Comic Sans MS" w:eastAsia="Times New Roman" w:hAnsi="Comic Sans MS" w:cs="Times New Roman"/>
          <w:color w:val="222222"/>
          <w:sz w:val="24"/>
          <w:szCs w:val="24"/>
        </w:rPr>
        <w:t>of their courses</w:t>
      </w:r>
      <w:r>
        <w:rPr>
          <w:rFonts w:ascii="Comic Sans MS" w:eastAsia="Times New Roman" w:hAnsi="Comic Sans MS" w:cs="Times New Roman"/>
          <w:color w:val="222222"/>
          <w:sz w:val="24"/>
          <w:szCs w:val="24"/>
        </w:rPr>
        <w:t>.  W</w:t>
      </w:r>
      <w:r w:rsidRPr="00E50BA2">
        <w:rPr>
          <w:rFonts w:ascii="Comic Sans MS" w:eastAsia="Times New Roman" w:hAnsi="Comic Sans MS" w:cs="Times New Roman"/>
          <w:color w:val="222222"/>
          <w:sz w:val="24"/>
          <w:szCs w:val="24"/>
        </w:rPr>
        <w:t xml:space="preserve">e no longer call 8th grade math "Algebra 1," </w:t>
      </w:r>
      <w:r w:rsidR="00AA79D6">
        <w:rPr>
          <w:rFonts w:ascii="Comic Sans MS" w:eastAsia="Times New Roman" w:hAnsi="Comic Sans MS" w:cs="Times New Roman"/>
          <w:color w:val="222222"/>
          <w:sz w:val="24"/>
          <w:szCs w:val="24"/>
        </w:rPr>
        <w:t>because</w:t>
      </w:r>
      <w:r w:rsidRPr="00E50BA2">
        <w:rPr>
          <w:rFonts w:ascii="Comic Sans MS" w:eastAsia="Times New Roman" w:hAnsi="Comic Sans MS" w:cs="Times New Roman"/>
          <w:color w:val="222222"/>
          <w:sz w:val="24"/>
          <w:szCs w:val="24"/>
        </w:rPr>
        <w:t xml:space="preserve"> we are also including geometry and sta</w:t>
      </w:r>
      <w:r w:rsidR="00AA79D6">
        <w:rPr>
          <w:rFonts w:ascii="Comic Sans MS" w:eastAsia="Times New Roman" w:hAnsi="Comic Sans MS" w:cs="Times New Roman"/>
          <w:color w:val="222222"/>
          <w:sz w:val="24"/>
          <w:szCs w:val="24"/>
        </w:rPr>
        <w:t>tistics.  I</w:t>
      </w:r>
      <w:r w:rsidRPr="00E50BA2">
        <w:rPr>
          <w:rFonts w:ascii="Comic Sans MS" w:eastAsia="Times New Roman" w:hAnsi="Comic Sans MS" w:cs="Times New Roman"/>
          <w:color w:val="222222"/>
          <w:sz w:val="24"/>
          <w:szCs w:val="24"/>
        </w:rPr>
        <w:t>t is now simply called Math 8.  </w:t>
      </w:r>
      <w:r>
        <w:rPr>
          <w:rFonts w:ascii="Comic Sans MS" w:eastAsia="Times New Roman" w:hAnsi="Comic Sans MS" w:cs="Times New Roman"/>
          <w:color w:val="222222"/>
          <w:sz w:val="24"/>
          <w:szCs w:val="24"/>
        </w:rPr>
        <w:t xml:space="preserve">In high school, courses </w:t>
      </w:r>
      <w:r w:rsidR="00AA79D6">
        <w:rPr>
          <w:rFonts w:ascii="Comic Sans MS" w:eastAsia="Times New Roman" w:hAnsi="Comic Sans MS" w:cs="Times New Roman"/>
          <w:color w:val="222222"/>
          <w:sz w:val="24"/>
          <w:szCs w:val="24"/>
        </w:rPr>
        <w:t>are</w:t>
      </w:r>
      <w:r>
        <w:rPr>
          <w:rFonts w:ascii="Comic Sans MS" w:eastAsia="Times New Roman" w:hAnsi="Comic Sans MS" w:cs="Times New Roman"/>
          <w:color w:val="222222"/>
          <w:sz w:val="24"/>
          <w:szCs w:val="24"/>
        </w:rPr>
        <w:t xml:space="preserve"> no longer called “Geometry,” or “Algebra 2,” </w:t>
      </w:r>
      <w:r w:rsidR="00AA79D6">
        <w:rPr>
          <w:rFonts w:ascii="Comic Sans MS" w:eastAsia="Times New Roman" w:hAnsi="Comic Sans MS" w:cs="Times New Roman"/>
          <w:color w:val="222222"/>
          <w:sz w:val="24"/>
          <w:szCs w:val="24"/>
        </w:rPr>
        <w:t>because</w:t>
      </w:r>
      <w:r>
        <w:rPr>
          <w:rFonts w:ascii="Comic Sans MS" w:eastAsia="Times New Roman" w:hAnsi="Comic Sans MS" w:cs="Times New Roman"/>
          <w:color w:val="222222"/>
          <w:sz w:val="24"/>
          <w:szCs w:val="24"/>
        </w:rPr>
        <w:t xml:space="preserve"> they include standards from other math areas as well.  </w:t>
      </w:r>
      <w:r w:rsidR="00AA79D6">
        <w:rPr>
          <w:rFonts w:ascii="Comic Sans MS" w:eastAsia="Times New Roman" w:hAnsi="Comic Sans MS" w:cs="Times New Roman"/>
          <w:color w:val="222222"/>
          <w:sz w:val="24"/>
          <w:szCs w:val="24"/>
        </w:rPr>
        <w:t>These</w:t>
      </w:r>
      <w:bookmarkStart w:id="0" w:name="_GoBack"/>
      <w:bookmarkEnd w:id="0"/>
      <w:r>
        <w:rPr>
          <w:rFonts w:ascii="Comic Sans MS" w:eastAsia="Times New Roman" w:hAnsi="Comic Sans MS" w:cs="Times New Roman"/>
          <w:color w:val="222222"/>
          <w:sz w:val="24"/>
          <w:szCs w:val="24"/>
        </w:rPr>
        <w:t xml:space="preserve"> classes are </w:t>
      </w:r>
      <w:r w:rsidR="003463F6">
        <w:rPr>
          <w:rFonts w:ascii="Comic Sans MS" w:eastAsia="Times New Roman" w:hAnsi="Comic Sans MS" w:cs="Times New Roman"/>
          <w:color w:val="222222"/>
          <w:sz w:val="24"/>
          <w:szCs w:val="24"/>
        </w:rPr>
        <w:t xml:space="preserve">now </w:t>
      </w:r>
      <w:r>
        <w:rPr>
          <w:rFonts w:ascii="Comic Sans MS" w:eastAsia="Times New Roman" w:hAnsi="Comic Sans MS" w:cs="Times New Roman"/>
          <w:color w:val="222222"/>
          <w:sz w:val="24"/>
          <w:szCs w:val="24"/>
        </w:rPr>
        <w:t>called “Math 1,” “Math 2,” and “Math 3.”</w:t>
      </w:r>
      <w:r w:rsidR="003463F6">
        <w:rPr>
          <w:rFonts w:ascii="Comic Sans MS" w:eastAsia="Times New Roman" w:hAnsi="Comic Sans MS" w:cs="Times New Roman"/>
          <w:color w:val="222222"/>
          <w:sz w:val="24"/>
          <w:szCs w:val="24"/>
        </w:rPr>
        <w:t xml:space="preserve">  Some schools/</w:t>
      </w:r>
      <w:r>
        <w:rPr>
          <w:rFonts w:ascii="Comic Sans MS" w:eastAsia="Times New Roman" w:hAnsi="Comic Sans MS" w:cs="Times New Roman"/>
          <w:color w:val="222222"/>
          <w:sz w:val="24"/>
          <w:szCs w:val="24"/>
        </w:rPr>
        <w:t xml:space="preserve">districts will </w:t>
      </w:r>
      <w:r w:rsidR="003463F6">
        <w:rPr>
          <w:rFonts w:ascii="Comic Sans MS" w:eastAsia="Times New Roman" w:hAnsi="Comic Sans MS" w:cs="Times New Roman"/>
          <w:color w:val="222222"/>
          <w:sz w:val="24"/>
          <w:szCs w:val="24"/>
        </w:rPr>
        <w:t>include</w:t>
      </w:r>
      <w:r>
        <w:rPr>
          <w:rFonts w:ascii="Comic Sans MS" w:eastAsia="Times New Roman" w:hAnsi="Comic Sans MS" w:cs="Times New Roman"/>
          <w:color w:val="222222"/>
          <w:sz w:val="24"/>
          <w:szCs w:val="24"/>
        </w:rPr>
        <w:t xml:space="preserve"> the word “Integrated” in their class titles.  </w:t>
      </w:r>
    </w:p>
    <w:p w:rsidR="006F27FA" w:rsidRDefault="006F27FA" w:rsidP="00E50BA2">
      <w:pPr>
        <w:spacing w:after="0" w:line="240" w:lineRule="auto"/>
        <w:rPr>
          <w:rFonts w:ascii="Comic Sans MS" w:eastAsia="Times New Roman" w:hAnsi="Comic Sans MS" w:cs="Times New Roman"/>
          <w:color w:val="222222"/>
          <w:sz w:val="24"/>
          <w:szCs w:val="24"/>
        </w:rPr>
      </w:pPr>
    </w:p>
    <w:p w:rsidR="00E50BA2" w:rsidRDefault="00E50BA2" w:rsidP="00E50BA2">
      <w:pPr>
        <w:spacing w:after="0" w:line="240" w:lineRule="auto"/>
        <w:rPr>
          <w:rFonts w:ascii="Comic Sans MS" w:eastAsia="Times New Roman" w:hAnsi="Comic Sans MS" w:cs="Times New Roman"/>
          <w:color w:val="222222"/>
          <w:sz w:val="24"/>
          <w:szCs w:val="24"/>
        </w:rPr>
      </w:pPr>
    </w:p>
    <w:p w:rsidR="00E50BA2" w:rsidRDefault="00E50BA2" w:rsidP="00E50BA2">
      <w:pPr>
        <w:spacing w:after="0" w:line="240" w:lineRule="auto"/>
        <w:rPr>
          <w:rFonts w:ascii="Comic Sans MS" w:eastAsia="Times New Roman" w:hAnsi="Comic Sans MS" w:cs="Times New Roman"/>
          <w:color w:val="222222"/>
          <w:sz w:val="24"/>
          <w:szCs w:val="24"/>
        </w:rPr>
      </w:pPr>
      <w:r>
        <w:rPr>
          <w:rFonts w:ascii="Comic Sans MS" w:eastAsia="Times New Roman" w:hAnsi="Comic Sans MS" w:cs="Times New Roman"/>
          <w:color w:val="222222"/>
          <w:sz w:val="24"/>
          <w:szCs w:val="24"/>
        </w:rPr>
        <w:t>HIGH SCHOOL PATHWAY</w:t>
      </w:r>
      <w:r w:rsidR="00CC5E9D">
        <w:rPr>
          <w:rFonts w:ascii="Comic Sans MS" w:eastAsia="Times New Roman" w:hAnsi="Comic Sans MS" w:cs="Times New Roman"/>
          <w:color w:val="222222"/>
          <w:sz w:val="24"/>
          <w:szCs w:val="24"/>
        </w:rPr>
        <w:t>S</w:t>
      </w:r>
    </w:p>
    <w:p w:rsidR="00E50BA2" w:rsidRPr="00E50BA2" w:rsidRDefault="006F27FA" w:rsidP="00E50BA2">
      <w:pPr>
        <w:spacing w:after="0" w:line="240" w:lineRule="auto"/>
        <w:rPr>
          <w:rFonts w:ascii="Comic Sans MS" w:eastAsia="Times New Roman" w:hAnsi="Comic Sans MS" w:cs="Times New Roman"/>
          <w:color w:val="222222"/>
          <w:sz w:val="24"/>
          <w:szCs w:val="24"/>
        </w:rPr>
      </w:pPr>
      <w:r>
        <w:rPr>
          <w:rFonts w:ascii="Comic Sans MS" w:eastAsia="Times New Roman" w:hAnsi="Comic Sans MS" w:cs="Times New Roman"/>
          <w:color w:val="222222"/>
          <w:sz w:val="24"/>
          <w:szCs w:val="24"/>
        </w:rPr>
        <w:t xml:space="preserve">At SPU, we have worked closely with the directors of instruction at EUHSD to ensure our students are </w:t>
      </w:r>
      <w:r>
        <w:rPr>
          <w:rFonts w:ascii="Comic Sans MS" w:eastAsia="Times New Roman" w:hAnsi="Comic Sans MS" w:cs="Times New Roman"/>
          <w:i/>
          <w:color w:val="222222"/>
          <w:sz w:val="24"/>
          <w:szCs w:val="24"/>
        </w:rPr>
        <w:t>more than prepared</w:t>
      </w:r>
      <w:r>
        <w:rPr>
          <w:rFonts w:ascii="Comic Sans MS" w:eastAsia="Times New Roman" w:hAnsi="Comic Sans MS" w:cs="Times New Roman"/>
          <w:color w:val="222222"/>
          <w:sz w:val="24"/>
          <w:szCs w:val="24"/>
        </w:rPr>
        <w:t xml:space="preserve"> for high school math.  </w:t>
      </w:r>
      <w:r w:rsidR="00E50BA2" w:rsidRPr="00E50BA2">
        <w:rPr>
          <w:rFonts w:ascii="Comic Sans MS" w:eastAsia="Times New Roman" w:hAnsi="Comic Sans MS" w:cs="Times New Roman"/>
          <w:color w:val="222222"/>
          <w:sz w:val="24"/>
          <w:szCs w:val="24"/>
        </w:rPr>
        <w:t>Regardless of which EUHSD high school your child will be attending, this will be his/her math pathway through high school.  </w:t>
      </w:r>
    </w:p>
    <w:p w:rsidR="00E50BA2" w:rsidRDefault="00E50BA2" w:rsidP="00E50BA2">
      <w:pPr>
        <w:spacing w:after="0" w:line="240" w:lineRule="auto"/>
        <w:rPr>
          <w:rFonts w:ascii="Comic Sans MS" w:eastAsia="Times New Roman" w:hAnsi="Comic Sans MS" w:cs="Times New Roman"/>
          <w:noProof/>
          <w:color w:val="222222"/>
          <w:sz w:val="24"/>
          <w:szCs w:val="24"/>
        </w:rPr>
      </w:pPr>
    </w:p>
    <w:p w:rsidR="00CC5E9D" w:rsidRDefault="00CC5E9D" w:rsidP="00E50BA2">
      <w:pPr>
        <w:spacing w:after="0" w:line="240" w:lineRule="auto"/>
        <w:rPr>
          <w:rFonts w:ascii="Comic Sans MS" w:eastAsia="Times New Roman" w:hAnsi="Comic Sans MS" w:cs="Times New Roman"/>
          <w:noProof/>
          <w:color w:val="222222"/>
          <w:sz w:val="24"/>
          <w:szCs w:val="24"/>
        </w:rPr>
      </w:pPr>
      <w:r>
        <w:rPr>
          <w:rFonts w:ascii="Comic Sans MS" w:eastAsia="Times New Roman" w:hAnsi="Comic Sans MS" w:cs="Times New Roman"/>
          <w:noProof/>
          <w:color w:val="222222"/>
          <w:sz w:val="24"/>
          <w:szCs w:val="24"/>
        </w:rPr>
        <w:t>9</w:t>
      </w:r>
      <w:r w:rsidRPr="00CC5E9D">
        <w:rPr>
          <w:rFonts w:ascii="Comic Sans MS" w:eastAsia="Times New Roman" w:hAnsi="Comic Sans MS" w:cs="Times New Roman"/>
          <w:noProof/>
          <w:color w:val="222222"/>
          <w:sz w:val="24"/>
          <w:szCs w:val="24"/>
          <w:vertAlign w:val="superscript"/>
        </w:rPr>
        <w:t>th</w:t>
      </w:r>
      <w:r>
        <w:rPr>
          <w:rFonts w:ascii="Comic Sans MS" w:eastAsia="Times New Roman" w:hAnsi="Comic Sans MS" w:cs="Times New Roman"/>
          <w:noProof/>
          <w:color w:val="222222"/>
          <w:sz w:val="24"/>
          <w:szCs w:val="24"/>
        </w:rPr>
        <w:t xml:space="preserve"> Grade</w:t>
      </w:r>
      <w:r w:rsidRPr="00CC5E9D">
        <w:rPr>
          <w:rFonts w:ascii="Comic Sans MS" w:eastAsia="Times New Roman" w:hAnsi="Comic Sans MS" w:cs="Times New Roman"/>
          <w:noProof/>
          <w:color w:val="222222"/>
          <w:sz w:val="24"/>
          <w:szCs w:val="24"/>
        </w:rPr>
        <w:sym w:font="Wingdings" w:char="F0E0"/>
      </w:r>
      <w:r>
        <w:rPr>
          <w:rFonts w:ascii="Comic Sans MS" w:eastAsia="Times New Roman" w:hAnsi="Comic Sans MS" w:cs="Times New Roman"/>
          <w:noProof/>
          <w:color w:val="222222"/>
          <w:sz w:val="24"/>
          <w:szCs w:val="24"/>
        </w:rPr>
        <w:t xml:space="preserve"> Math 1 </w:t>
      </w:r>
    </w:p>
    <w:p w:rsidR="00CC5E9D" w:rsidRDefault="00CC5E9D" w:rsidP="00E50BA2">
      <w:pPr>
        <w:spacing w:after="0" w:line="240" w:lineRule="auto"/>
        <w:rPr>
          <w:rFonts w:ascii="Comic Sans MS" w:eastAsia="Times New Roman" w:hAnsi="Comic Sans MS" w:cs="Times New Roman"/>
          <w:noProof/>
          <w:color w:val="222222"/>
          <w:sz w:val="24"/>
          <w:szCs w:val="24"/>
        </w:rPr>
      </w:pPr>
      <w:r>
        <w:rPr>
          <w:rFonts w:ascii="Comic Sans MS" w:eastAsia="Times New Roman" w:hAnsi="Comic Sans MS" w:cs="Times New Roman"/>
          <w:noProof/>
          <w:color w:val="222222"/>
          <w:sz w:val="24"/>
          <w:szCs w:val="24"/>
        </w:rPr>
        <w:t>10</w:t>
      </w:r>
      <w:r w:rsidRPr="00CC5E9D">
        <w:rPr>
          <w:rFonts w:ascii="Comic Sans MS" w:eastAsia="Times New Roman" w:hAnsi="Comic Sans MS" w:cs="Times New Roman"/>
          <w:noProof/>
          <w:color w:val="222222"/>
          <w:sz w:val="24"/>
          <w:szCs w:val="24"/>
          <w:vertAlign w:val="superscript"/>
        </w:rPr>
        <w:t>th</w:t>
      </w:r>
      <w:r>
        <w:rPr>
          <w:rFonts w:ascii="Comic Sans MS" w:eastAsia="Times New Roman" w:hAnsi="Comic Sans MS" w:cs="Times New Roman"/>
          <w:noProof/>
          <w:color w:val="222222"/>
          <w:sz w:val="24"/>
          <w:szCs w:val="24"/>
        </w:rPr>
        <w:t xml:space="preserve"> Grade </w:t>
      </w:r>
      <w:r w:rsidRPr="00CC5E9D">
        <w:rPr>
          <w:rFonts w:ascii="Comic Sans MS" w:eastAsia="Times New Roman" w:hAnsi="Comic Sans MS" w:cs="Times New Roman"/>
          <w:noProof/>
          <w:color w:val="222222"/>
          <w:sz w:val="24"/>
          <w:szCs w:val="24"/>
        </w:rPr>
        <w:sym w:font="Wingdings" w:char="F0E0"/>
      </w:r>
      <w:r>
        <w:rPr>
          <w:rFonts w:ascii="Comic Sans MS" w:eastAsia="Times New Roman" w:hAnsi="Comic Sans MS" w:cs="Times New Roman"/>
          <w:noProof/>
          <w:color w:val="222222"/>
          <w:sz w:val="24"/>
          <w:szCs w:val="24"/>
        </w:rPr>
        <w:t xml:space="preserve">Math 2 </w:t>
      </w:r>
    </w:p>
    <w:p w:rsidR="00CC5E9D" w:rsidRDefault="00CC5E9D" w:rsidP="00E50BA2">
      <w:pPr>
        <w:spacing w:after="0" w:line="240" w:lineRule="auto"/>
        <w:rPr>
          <w:rFonts w:ascii="Comic Sans MS" w:eastAsia="Times New Roman" w:hAnsi="Comic Sans MS" w:cs="Times New Roman"/>
          <w:noProof/>
          <w:color w:val="222222"/>
          <w:sz w:val="24"/>
          <w:szCs w:val="24"/>
        </w:rPr>
      </w:pPr>
      <w:r>
        <w:rPr>
          <w:rFonts w:ascii="Comic Sans MS" w:eastAsia="Times New Roman" w:hAnsi="Comic Sans MS" w:cs="Times New Roman"/>
          <w:noProof/>
          <w:color w:val="222222"/>
          <w:sz w:val="24"/>
          <w:szCs w:val="24"/>
        </w:rPr>
        <w:t>11</w:t>
      </w:r>
      <w:r w:rsidRPr="00CC5E9D">
        <w:rPr>
          <w:rFonts w:ascii="Comic Sans MS" w:eastAsia="Times New Roman" w:hAnsi="Comic Sans MS" w:cs="Times New Roman"/>
          <w:noProof/>
          <w:color w:val="222222"/>
          <w:sz w:val="24"/>
          <w:szCs w:val="24"/>
          <w:vertAlign w:val="superscript"/>
        </w:rPr>
        <w:t>th</w:t>
      </w:r>
      <w:r>
        <w:rPr>
          <w:rFonts w:ascii="Comic Sans MS" w:eastAsia="Times New Roman" w:hAnsi="Comic Sans MS" w:cs="Times New Roman"/>
          <w:noProof/>
          <w:color w:val="222222"/>
          <w:sz w:val="24"/>
          <w:szCs w:val="24"/>
        </w:rPr>
        <w:t xml:space="preserve"> Grade </w:t>
      </w:r>
      <w:r w:rsidRPr="00CC5E9D">
        <w:rPr>
          <w:rFonts w:ascii="Comic Sans MS" w:eastAsia="Times New Roman" w:hAnsi="Comic Sans MS" w:cs="Times New Roman"/>
          <w:noProof/>
          <w:color w:val="222222"/>
          <w:sz w:val="24"/>
          <w:szCs w:val="24"/>
        </w:rPr>
        <w:sym w:font="Wingdings" w:char="F0E0"/>
      </w:r>
      <w:r>
        <w:rPr>
          <w:rFonts w:ascii="Comic Sans MS" w:eastAsia="Times New Roman" w:hAnsi="Comic Sans MS" w:cs="Times New Roman"/>
          <w:noProof/>
          <w:color w:val="222222"/>
          <w:sz w:val="24"/>
          <w:szCs w:val="24"/>
        </w:rPr>
        <w:t xml:space="preserve"> Math 3</w:t>
      </w:r>
    </w:p>
    <w:p w:rsidR="00CC5E9D" w:rsidRDefault="00CC5E9D" w:rsidP="00E50BA2">
      <w:pPr>
        <w:spacing w:after="0" w:line="240" w:lineRule="auto"/>
        <w:rPr>
          <w:rFonts w:ascii="Comic Sans MS" w:eastAsia="Times New Roman" w:hAnsi="Comic Sans MS" w:cs="Times New Roman"/>
          <w:color w:val="222222"/>
          <w:sz w:val="24"/>
          <w:szCs w:val="24"/>
        </w:rPr>
      </w:pPr>
      <w:r>
        <w:rPr>
          <w:rFonts w:ascii="Comic Sans MS" w:eastAsia="Times New Roman" w:hAnsi="Comic Sans MS" w:cs="Times New Roman"/>
          <w:noProof/>
          <w:color w:val="222222"/>
          <w:sz w:val="24"/>
          <w:szCs w:val="24"/>
        </w:rPr>
        <w:t>12</w:t>
      </w:r>
      <w:r w:rsidRPr="00CC5E9D">
        <w:rPr>
          <w:rFonts w:ascii="Comic Sans MS" w:eastAsia="Times New Roman" w:hAnsi="Comic Sans MS" w:cs="Times New Roman"/>
          <w:noProof/>
          <w:color w:val="222222"/>
          <w:sz w:val="24"/>
          <w:szCs w:val="24"/>
          <w:vertAlign w:val="superscript"/>
        </w:rPr>
        <w:t>th</w:t>
      </w:r>
      <w:r>
        <w:rPr>
          <w:rFonts w:ascii="Comic Sans MS" w:eastAsia="Times New Roman" w:hAnsi="Comic Sans MS" w:cs="Times New Roman"/>
          <w:noProof/>
          <w:color w:val="222222"/>
          <w:sz w:val="24"/>
          <w:szCs w:val="24"/>
        </w:rPr>
        <w:t xml:space="preserve"> Grade </w:t>
      </w:r>
      <w:r w:rsidRPr="00CC5E9D">
        <w:rPr>
          <w:rFonts w:ascii="Comic Sans MS" w:eastAsia="Times New Roman" w:hAnsi="Comic Sans MS" w:cs="Times New Roman"/>
          <w:noProof/>
          <w:color w:val="222222"/>
          <w:sz w:val="24"/>
          <w:szCs w:val="24"/>
        </w:rPr>
        <w:sym w:font="Wingdings" w:char="F0E0"/>
      </w:r>
      <w:r>
        <w:rPr>
          <w:rFonts w:ascii="Comic Sans MS" w:eastAsia="Times New Roman" w:hAnsi="Comic Sans MS" w:cs="Times New Roman"/>
          <w:noProof/>
          <w:color w:val="222222"/>
          <w:sz w:val="24"/>
          <w:szCs w:val="24"/>
        </w:rPr>
        <w:t>Option for 4</w:t>
      </w:r>
      <w:r w:rsidRPr="00CC5E9D">
        <w:rPr>
          <w:rFonts w:ascii="Comic Sans MS" w:eastAsia="Times New Roman" w:hAnsi="Comic Sans MS" w:cs="Times New Roman"/>
          <w:noProof/>
          <w:color w:val="222222"/>
          <w:sz w:val="24"/>
          <w:szCs w:val="24"/>
          <w:vertAlign w:val="superscript"/>
        </w:rPr>
        <w:t>th</w:t>
      </w:r>
      <w:r>
        <w:rPr>
          <w:rFonts w:ascii="Comic Sans MS" w:eastAsia="Times New Roman" w:hAnsi="Comic Sans MS" w:cs="Times New Roman"/>
          <w:noProof/>
          <w:color w:val="222222"/>
          <w:sz w:val="24"/>
          <w:szCs w:val="24"/>
        </w:rPr>
        <w:t xml:space="preserve"> year of study:  Pre-calculus, Calculus, Trig, Statistics…</w:t>
      </w:r>
    </w:p>
    <w:p w:rsidR="00E50BA2" w:rsidRDefault="00E50BA2" w:rsidP="00E50BA2">
      <w:pPr>
        <w:spacing w:after="0" w:line="240" w:lineRule="auto"/>
        <w:rPr>
          <w:rFonts w:ascii="Comic Sans MS" w:eastAsia="Times New Roman" w:hAnsi="Comic Sans MS" w:cs="Times New Roman"/>
          <w:color w:val="222222"/>
          <w:sz w:val="24"/>
          <w:szCs w:val="24"/>
        </w:rPr>
      </w:pPr>
    </w:p>
    <w:p w:rsidR="00745613" w:rsidRDefault="00CC5E9D" w:rsidP="00CC5E9D">
      <w:pPr>
        <w:spacing w:after="0" w:line="240" w:lineRule="auto"/>
        <w:rPr>
          <w:rFonts w:ascii="Comic Sans MS" w:eastAsia="Times New Roman" w:hAnsi="Comic Sans MS" w:cs="Times New Roman"/>
          <w:color w:val="222222"/>
          <w:sz w:val="24"/>
          <w:szCs w:val="24"/>
        </w:rPr>
      </w:pPr>
      <w:r>
        <w:rPr>
          <w:rFonts w:ascii="Comic Sans MS" w:eastAsia="Times New Roman" w:hAnsi="Comic Sans MS" w:cs="Times New Roman"/>
          <w:color w:val="222222"/>
          <w:sz w:val="24"/>
          <w:szCs w:val="24"/>
        </w:rPr>
        <w:t xml:space="preserve">This is called the </w:t>
      </w:r>
      <w:r>
        <w:rPr>
          <w:rFonts w:ascii="Comic Sans MS" w:eastAsia="Times New Roman" w:hAnsi="Comic Sans MS" w:cs="Times New Roman"/>
          <w:i/>
          <w:color w:val="222222"/>
          <w:sz w:val="24"/>
          <w:szCs w:val="24"/>
        </w:rPr>
        <w:t xml:space="preserve">Integrated Pathway. </w:t>
      </w:r>
      <w:r w:rsidR="003463F6">
        <w:rPr>
          <w:rFonts w:ascii="Comic Sans MS" w:eastAsia="Times New Roman" w:hAnsi="Comic Sans MS" w:cs="Times New Roman"/>
          <w:color w:val="222222"/>
          <w:sz w:val="24"/>
          <w:szCs w:val="24"/>
        </w:rPr>
        <w:t xml:space="preserve">It </w:t>
      </w:r>
      <w:r w:rsidR="006F27FA">
        <w:rPr>
          <w:rFonts w:ascii="Comic Sans MS" w:eastAsia="Times New Roman" w:hAnsi="Comic Sans MS" w:cs="Times New Roman"/>
          <w:color w:val="222222"/>
          <w:sz w:val="24"/>
          <w:szCs w:val="24"/>
        </w:rPr>
        <w:t>satisfies</w:t>
      </w:r>
      <w:r>
        <w:rPr>
          <w:rFonts w:ascii="Comic Sans MS" w:eastAsia="Times New Roman" w:hAnsi="Comic Sans MS" w:cs="Times New Roman"/>
          <w:color w:val="222222"/>
          <w:sz w:val="24"/>
          <w:szCs w:val="24"/>
        </w:rPr>
        <w:t xml:space="preserve"> all of the college entrance requirements</w:t>
      </w:r>
      <w:r w:rsidR="006F27FA">
        <w:rPr>
          <w:rFonts w:ascii="Comic Sans MS" w:eastAsia="Times New Roman" w:hAnsi="Comic Sans MS" w:cs="Times New Roman"/>
          <w:color w:val="222222"/>
          <w:sz w:val="24"/>
          <w:szCs w:val="24"/>
        </w:rPr>
        <w:t xml:space="preserve"> for UC and CSU schools</w:t>
      </w:r>
      <w:r>
        <w:rPr>
          <w:rFonts w:ascii="Comic Sans MS" w:eastAsia="Times New Roman" w:hAnsi="Comic Sans MS" w:cs="Times New Roman"/>
          <w:color w:val="222222"/>
          <w:sz w:val="24"/>
          <w:szCs w:val="24"/>
        </w:rPr>
        <w:t xml:space="preserve">.  </w:t>
      </w:r>
      <w:r>
        <w:rPr>
          <w:rFonts w:ascii="Comic Sans MS" w:eastAsia="Times New Roman" w:hAnsi="Comic Sans MS" w:cs="Times New Roman"/>
          <w:i/>
          <w:color w:val="222222"/>
          <w:sz w:val="24"/>
          <w:szCs w:val="24"/>
        </w:rPr>
        <w:t xml:space="preserve"> </w:t>
      </w:r>
      <w:r>
        <w:rPr>
          <w:rFonts w:ascii="Comic Sans MS" w:eastAsia="Times New Roman" w:hAnsi="Comic Sans MS" w:cs="Times New Roman"/>
          <w:color w:val="222222"/>
          <w:sz w:val="24"/>
          <w:szCs w:val="24"/>
        </w:rPr>
        <w:t xml:space="preserve">Each of the Math Integrated courses includes standards from algebra, </w:t>
      </w:r>
      <w:r>
        <w:rPr>
          <w:rFonts w:ascii="Comic Sans MS" w:eastAsia="Times New Roman" w:hAnsi="Comic Sans MS" w:cs="Times New Roman"/>
          <w:color w:val="222222"/>
          <w:sz w:val="24"/>
          <w:szCs w:val="24"/>
        </w:rPr>
        <w:lastRenderedPageBreak/>
        <w:t>geometry, algebra 2, and statistics.  EUHSD will offer an “extension” track beginning in 10</w:t>
      </w:r>
      <w:r w:rsidRPr="00CC5E9D">
        <w:rPr>
          <w:rFonts w:ascii="Comic Sans MS" w:eastAsia="Times New Roman" w:hAnsi="Comic Sans MS" w:cs="Times New Roman"/>
          <w:color w:val="222222"/>
          <w:sz w:val="24"/>
          <w:szCs w:val="24"/>
          <w:vertAlign w:val="superscript"/>
        </w:rPr>
        <w:t>th</w:t>
      </w:r>
      <w:r>
        <w:rPr>
          <w:rFonts w:ascii="Comic Sans MS" w:eastAsia="Times New Roman" w:hAnsi="Comic Sans MS" w:cs="Times New Roman"/>
          <w:color w:val="222222"/>
          <w:sz w:val="24"/>
          <w:szCs w:val="24"/>
        </w:rPr>
        <w:t xml:space="preserve"> grade which will include all of the Math 2 / Math 3 content as well as pre-calculus content.  </w:t>
      </w:r>
    </w:p>
    <w:p w:rsidR="003463F6" w:rsidRDefault="003463F6" w:rsidP="00CC5E9D">
      <w:pPr>
        <w:spacing w:after="0" w:line="240" w:lineRule="auto"/>
        <w:rPr>
          <w:rFonts w:ascii="Comic Sans MS" w:eastAsia="Times New Roman" w:hAnsi="Comic Sans MS" w:cs="Times New Roman"/>
          <w:color w:val="222222"/>
          <w:sz w:val="24"/>
          <w:szCs w:val="24"/>
        </w:rPr>
      </w:pPr>
    </w:p>
    <w:p w:rsidR="003463F6" w:rsidRDefault="003463F6" w:rsidP="00CC5E9D">
      <w:pPr>
        <w:spacing w:after="0" w:line="240" w:lineRule="auto"/>
        <w:rPr>
          <w:rFonts w:ascii="Comic Sans MS" w:eastAsia="Times New Roman" w:hAnsi="Comic Sans MS" w:cs="Times New Roman"/>
          <w:color w:val="222222"/>
          <w:sz w:val="24"/>
          <w:szCs w:val="24"/>
        </w:rPr>
      </w:pPr>
      <w:r>
        <w:rPr>
          <w:rFonts w:ascii="Comic Sans MS" w:eastAsia="Times New Roman" w:hAnsi="Comic Sans MS" w:cs="Times New Roman"/>
          <w:color w:val="222222"/>
          <w:sz w:val="24"/>
          <w:szCs w:val="24"/>
        </w:rPr>
        <w:t>Intervention and remediation will be available for students who need it.</w:t>
      </w:r>
    </w:p>
    <w:p w:rsidR="00CC5E9D" w:rsidRDefault="00CC5E9D" w:rsidP="00CC5E9D">
      <w:pPr>
        <w:spacing w:after="0" w:line="240" w:lineRule="auto"/>
        <w:rPr>
          <w:rFonts w:ascii="Comic Sans MS" w:eastAsia="Times New Roman" w:hAnsi="Comic Sans MS" w:cs="Times New Roman"/>
          <w:color w:val="222222"/>
          <w:sz w:val="24"/>
          <w:szCs w:val="24"/>
        </w:rPr>
      </w:pPr>
    </w:p>
    <w:p w:rsidR="006F27FA" w:rsidRDefault="00CC5E9D" w:rsidP="00CC5E9D">
      <w:pPr>
        <w:spacing w:after="0" w:line="240" w:lineRule="auto"/>
        <w:rPr>
          <w:rFonts w:ascii="Comic Sans MS" w:eastAsia="Times New Roman" w:hAnsi="Comic Sans MS" w:cs="Times New Roman"/>
          <w:color w:val="222222"/>
          <w:sz w:val="24"/>
          <w:szCs w:val="24"/>
        </w:rPr>
      </w:pPr>
      <w:r>
        <w:rPr>
          <w:rFonts w:ascii="Comic Sans MS" w:eastAsia="Times New Roman" w:hAnsi="Comic Sans MS" w:cs="Times New Roman"/>
          <w:color w:val="222222"/>
          <w:sz w:val="24"/>
          <w:szCs w:val="24"/>
        </w:rPr>
        <w:t xml:space="preserve">You may have heard that some schools/districts did NOT implement CCSS as required this year.  </w:t>
      </w:r>
      <w:r w:rsidR="006F27FA">
        <w:rPr>
          <w:rFonts w:ascii="Comic Sans MS" w:eastAsia="Times New Roman" w:hAnsi="Comic Sans MS" w:cs="Times New Roman"/>
          <w:color w:val="222222"/>
          <w:sz w:val="24"/>
          <w:szCs w:val="24"/>
        </w:rPr>
        <w:t>This</w:t>
      </w:r>
      <w:r>
        <w:rPr>
          <w:rFonts w:ascii="Comic Sans MS" w:eastAsia="Times New Roman" w:hAnsi="Comic Sans MS" w:cs="Times New Roman"/>
          <w:color w:val="222222"/>
          <w:sz w:val="24"/>
          <w:szCs w:val="24"/>
        </w:rPr>
        <w:t xml:space="preserve"> means that their students are still learning material in the order it was </w:t>
      </w:r>
      <w:r w:rsidR="006F27FA">
        <w:rPr>
          <w:rFonts w:ascii="Comic Sans MS" w:eastAsia="Times New Roman" w:hAnsi="Comic Sans MS" w:cs="Times New Roman"/>
          <w:color w:val="222222"/>
          <w:sz w:val="24"/>
          <w:szCs w:val="24"/>
        </w:rPr>
        <w:t xml:space="preserve">taught </w:t>
      </w:r>
      <w:r w:rsidRPr="00CC5E9D">
        <w:rPr>
          <w:rFonts w:ascii="Comic Sans MS" w:eastAsia="Times New Roman" w:hAnsi="Comic Sans MS" w:cs="Times New Roman"/>
          <w:i/>
          <w:color w:val="222222"/>
          <w:sz w:val="24"/>
          <w:szCs w:val="24"/>
        </w:rPr>
        <w:t>before</w:t>
      </w:r>
      <w:r>
        <w:rPr>
          <w:rFonts w:ascii="Comic Sans MS" w:eastAsia="Times New Roman" w:hAnsi="Comic Sans MS" w:cs="Times New Roman"/>
          <w:color w:val="222222"/>
          <w:sz w:val="24"/>
          <w:szCs w:val="24"/>
        </w:rPr>
        <w:t xml:space="preserve"> common core standards.  To assist students at these sc</w:t>
      </w:r>
      <w:r w:rsidR="006F27FA">
        <w:rPr>
          <w:rFonts w:ascii="Comic Sans MS" w:eastAsia="Times New Roman" w:hAnsi="Comic Sans MS" w:cs="Times New Roman"/>
          <w:color w:val="222222"/>
          <w:sz w:val="24"/>
          <w:szCs w:val="24"/>
        </w:rPr>
        <w:t xml:space="preserve">hools, EUHSD will offer </w:t>
      </w:r>
      <w:r>
        <w:rPr>
          <w:rFonts w:ascii="Comic Sans MS" w:eastAsia="Times New Roman" w:hAnsi="Comic Sans MS" w:cs="Times New Roman"/>
          <w:color w:val="222222"/>
          <w:sz w:val="24"/>
          <w:szCs w:val="24"/>
        </w:rPr>
        <w:t xml:space="preserve">an algebra and geometry course for incoming </w:t>
      </w:r>
      <w:r w:rsidR="003463F6">
        <w:rPr>
          <w:rFonts w:ascii="Comic Sans MS" w:eastAsia="Times New Roman" w:hAnsi="Comic Sans MS" w:cs="Times New Roman"/>
          <w:color w:val="222222"/>
          <w:sz w:val="24"/>
          <w:szCs w:val="24"/>
        </w:rPr>
        <w:t>ninth</w:t>
      </w:r>
      <w:r>
        <w:rPr>
          <w:rFonts w:ascii="Comic Sans MS" w:eastAsia="Times New Roman" w:hAnsi="Comic Sans MS" w:cs="Times New Roman"/>
          <w:color w:val="222222"/>
          <w:sz w:val="24"/>
          <w:szCs w:val="24"/>
        </w:rPr>
        <w:t xml:space="preserve"> graders and they will continue on the </w:t>
      </w:r>
      <w:r>
        <w:rPr>
          <w:rFonts w:ascii="Comic Sans MS" w:eastAsia="Times New Roman" w:hAnsi="Comic Sans MS" w:cs="Times New Roman"/>
          <w:i/>
          <w:color w:val="222222"/>
          <w:sz w:val="24"/>
          <w:szCs w:val="24"/>
        </w:rPr>
        <w:t>“traditional pathway”</w:t>
      </w:r>
      <w:r>
        <w:rPr>
          <w:rFonts w:ascii="Comic Sans MS" w:eastAsia="Times New Roman" w:hAnsi="Comic Sans MS" w:cs="Times New Roman"/>
          <w:color w:val="222222"/>
          <w:sz w:val="24"/>
          <w:szCs w:val="24"/>
        </w:rPr>
        <w:t xml:space="preserve"> throughout high school.  This actually leaves </w:t>
      </w:r>
      <w:r w:rsidR="006F27FA">
        <w:rPr>
          <w:rFonts w:ascii="Comic Sans MS" w:eastAsia="Times New Roman" w:hAnsi="Comic Sans MS" w:cs="Times New Roman"/>
          <w:color w:val="222222"/>
          <w:sz w:val="24"/>
          <w:szCs w:val="24"/>
        </w:rPr>
        <w:t>these s</w:t>
      </w:r>
      <w:r>
        <w:rPr>
          <w:rFonts w:ascii="Comic Sans MS" w:eastAsia="Times New Roman" w:hAnsi="Comic Sans MS" w:cs="Times New Roman"/>
          <w:color w:val="222222"/>
          <w:sz w:val="24"/>
          <w:szCs w:val="24"/>
        </w:rPr>
        <w:t xml:space="preserve">tudents at a </w:t>
      </w:r>
      <w:r w:rsidR="002F1F39" w:rsidRPr="002F1F39">
        <w:rPr>
          <w:rFonts w:ascii="Comic Sans MS" w:eastAsia="Times New Roman" w:hAnsi="Comic Sans MS" w:cs="Times New Roman"/>
          <w:color w:val="222222"/>
          <w:sz w:val="24"/>
          <w:szCs w:val="24"/>
        </w:rPr>
        <w:t>disadvantage</w:t>
      </w:r>
      <w:r w:rsidR="002F1F39">
        <w:rPr>
          <w:rFonts w:ascii="Comic Sans MS" w:eastAsia="Times New Roman" w:hAnsi="Comic Sans MS" w:cs="Times New Roman"/>
          <w:color w:val="222222"/>
          <w:sz w:val="24"/>
          <w:szCs w:val="24"/>
        </w:rPr>
        <w:t xml:space="preserve">.  </w:t>
      </w:r>
      <w:r w:rsidRPr="002F1F39">
        <w:rPr>
          <w:rFonts w:ascii="Comic Sans MS" w:eastAsia="Times New Roman" w:hAnsi="Comic Sans MS" w:cs="Times New Roman"/>
          <w:color w:val="222222"/>
          <w:sz w:val="24"/>
          <w:szCs w:val="24"/>
        </w:rPr>
        <w:t>Their</w:t>
      </w:r>
      <w:r>
        <w:rPr>
          <w:rFonts w:ascii="Comic Sans MS" w:eastAsia="Times New Roman" w:hAnsi="Comic Sans MS" w:cs="Times New Roman"/>
          <w:color w:val="222222"/>
          <w:sz w:val="24"/>
          <w:szCs w:val="24"/>
        </w:rPr>
        <w:t xml:space="preserve"> options for a fourth year math course are </w:t>
      </w:r>
      <w:r w:rsidRPr="006F27FA">
        <w:rPr>
          <w:rFonts w:ascii="Comic Sans MS" w:eastAsia="Times New Roman" w:hAnsi="Comic Sans MS" w:cs="Times New Roman"/>
          <w:color w:val="222222"/>
          <w:sz w:val="24"/>
          <w:szCs w:val="24"/>
          <w:u w:val="single"/>
        </w:rPr>
        <w:t>limited</w:t>
      </w:r>
      <w:r>
        <w:rPr>
          <w:rFonts w:ascii="Comic Sans MS" w:eastAsia="Times New Roman" w:hAnsi="Comic Sans MS" w:cs="Times New Roman"/>
          <w:color w:val="222222"/>
          <w:sz w:val="24"/>
          <w:szCs w:val="24"/>
        </w:rPr>
        <w:t xml:space="preserve"> to pre-calculus and calcu</w:t>
      </w:r>
      <w:r w:rsidR="006F27FA">
        <w:rPr>
          <w:rFonts w:ascii="Comic Sans MS" w:eastAsia="Times New Roman" w:hAnsi="Comic Sans MS" w:cs="Times New Roman"/>
          <w:color w:val="222222"/>
          <w:sz w:val="24"/>
          <w:szCs w:val="24"/>
        </w:rPr>
        <w:t>lus, which</w:t>
      </w:r>
      <w:r>
        <w:rPr>
          <w:rFonts w:ascii="Comic Sans MS" w:eastAsia="Times New Roman" w:hAnsi="Comic Sans MS" w:cs="Times New Roman"/>
          <w:color w:val="222222"/>
          <w:sz w:val="24"/>
          <w:szCs w:val="24"/>
        </w:rPr>
        <w:t xml:space="preserve"> are appropriate for students interested in classical science and math disciplines, but </w:t>
      </w:r>
      <w:r w:rsidR="006F27FA">
        <w:rPr>
          <w:rFonts w:ascii="Comic Sans MS" w:eastAsia="Times New Roman" w:hAnsi="Comic Sans MS" w:cs="Times New Roman"/>
          <w:color w:val="222222"/>
          <w:sz w:val="24"/>
          <w:szCs w:val="24"/>
        </w:rPr>
        <w:t xml:space="preserve">not necessarily other disciplines.  </w:t>
      </w:r>
      <w:r>
        <w:rPr>
          <w:rFonts w:ascii="Comic Sans MS" w:eastAsia="Times New Roman" w:hAnsi="Comic Sans MS" w:cs="Times New Roman"/>
          <w:color w:val="222222"/>
          <w:sz w:val="24"/>
          <w:szCs w:val="24"/>
        </w:rPr>
        <w:t xml:space="preserve">The content </w:t>
      </w:r>
      <w:r w:rsidR="002F1F39">
        <w:rPr>
          <w:rFonts w:ascii="Comic Sans MS" w:eastAsia="Times New Roman" w:hAnsi="Comic Sans MS" w:cs="Times New Roman"/>
          <w:color w:val="222222"/>
          <w:sz w:val="24"/>
          <w:szCs w:val="24"/>
        </w:rPr>
        <w:t xml:space="preserve">that </w:t>
      </w:r>
      <w:r w:rsidR="006F27FA">
        <w:rPr>
          <w:rFonts w:ascii="Comic Sans MS" w:eastAsia="Times New Roman" w:hAnsi="Comic Sans MS" w:cs="Times New Roman"/>
          <w:color w:val="222222"/>
          <w:sz w:val="24"/>
          <w:szCs w:val="24"/>
        </w:rPr>
        <w:t>students on the traditional pathway</w:t>
      </w:r>
      <w:r>
        <w:rPr>
          <w:rFonts w:ascii="Comic Sans MS" w:eastAsia="Times New Roman" w:hAnsi="Comic Sans MS" w:cs="Times New Roman"/>
          <w:color w:val="222222"/>
          <w:sz w:val="24"/>
          <w:szCs w:val="24"/>
        </w:rPr>
        <w:t xml:space="preserve"> are learning will </w:t>
      </w:r>
      <w:r>
        <w:rPr>
          <w:rFonts w:ascii="Comic Sans MS" w:eastAsia="Times New Roman" w:hAnsi="Comic Sans MS" w:cs="Times New Roman"/>
          <w:color w:val="222222"/>
          <w:sz w:val="24"/>
          <w:szCs w:val="24"/>
          <w:u w:val="single"/>
        </w:rPr>
        <w:t>not</w:t>
      </w:r>
      <w:r>
        <w:rPr>
          <w:rFonts w:ascii="Comic Sans MS" w:eastAsia="Times New Roman" w:hAnsi="Comic Sans MS" w:cs="Times New Roman"/>
          <w:color w:val="222222"/>
          <w:sz w:val="24"/>
          <w:szCs w:val="24"/>
        </w:rPr>
        <w:t xml:space="preserve"> align with state a</w:t>
      </w:r>
      <w:r w:rsidR="006F27FA">
        <w:rPr>
          <w:rFonts w:ascii="Comic Sans MS" w:eastAsia="Times New Roman" w:hAnsi="Comic Sans MS" w:cs="Times New Roman"/>
          <w:color w:val="222222"/>
          <w:sz w:val="24"/>
          <w:szCs w:val="24"/>
        </w:rPr>
        <w:t xml:space="preserve">nd federal standardized tests, including SATs and ACTs.  </w:t>
      </w:r>
      <w:r w:rsidR="0062472C">
        <w:rPr>
          <w:rFonts w:ascii="Comic Sans MS" w:eastAsia="Times New Roman" w:hAnsi="Comic Sans MS" w:cs="Times New Roman"/>
          <w:color w:val="222222"/>
          <w:sz w:val="24"/>
          <w:szCs w:val="24"/>
        </w:rPr>
        <w:t xml:space="preserve">After this school year, the traditional pathway will not exist anymore and is not </w:t>
      </w:r>
      <w:r w:rsidR="006F27FA">
        <w:rPr>
          <w:rFonts w:ascii="Comic Sans MS" w:eastAsia="Times New Roman" w:hAnsi="Comic Sans MS" w:cs="Times New Roman"/>
          <w:color w:val="222222"/>
          <w:sz w:val="24"/>
          <w:szCs w:val="24"/>
        </w:rPr>
        <w:t xml:space="preserve">an option for SPU students and not in their best interest.  </w:t>
      </w:r>
    </w:p>
    <w:p w:rsidR="0062472C" w:rsidRDefault="0062472C" w:rsidP="00CC5E9D">
      <w:pPr>
        <w:spacing w:after="0" w:line="240" w:lineRule="auto"/>
        <w:rPr>
          <w:rFonts w:ascii="Comic Sans MS" w:eastAsia="Times New Roman" w:hAnsi="Comic Sans MS" w:cs="Times New Roman"/>
          <w:color w:val="222222"/>
          <w:sz w:val="24"/>
          <w:szCs w:val="24"/>
        </w:rPr>
      </w:pPr>
    </w:p>
    <w:p w:rsidR="006F27FA" w:rsidRDefault="006F27FA" w:rsidP="00CC5E9D">
      <w:pPr>
        <w:spacing w:after="0" w:line="240" w:lineRule="auto"/>
        <w:rPr>
          <w:rFonts w:ascii="Comic Sans MS" w:eastAsia="Times New Roman" w:hAnsi="Comic Sans MS" w:cs="Times New Roman"/>
          <w:color w:val="222222"/>
          <w:sz w:val="24"/>
          <w:szCs w:val="24"/>
        </w:rPr>
      </w:pPr>
      <w:r>
        <w:rPr>
          <w:rFonts w:ascii="Comic Sans MS" w:eastAsia="Times New Roman" w:hAnsi="Comic Sans MS" w:cs="Times New Roman"/>
          <w:color w:val="222222"/>
          <w:sz w:val="24"/>
          <w:szCs w:val="24"/>
        </w:rPr>
        <w:t xml:space="preserve">In summary, I want to assure you that your child is on the </w:t>
      </w:r>
      <w:r>
        <w:rPr>
          <w:rFonts w:ascii="Comic Sans MS" w:eastAsia="Times New Roman" w:hAnsi="Comic Sans MS" w:cs="Times New Roman"/>
          <w:color w:val="222222"/>
          <w:sz w:val="24"/>
          <w:szCs w:val="24"/>
          <w:u w:val="single"/>
        </w:rPr>
        <w:t>right path</w:t>
      </w:r>
      <w:r>
        <w:rPr>
          <w:rFonts w:ascii="Comic Sans MS" w:eastAsia="Times New Roman" w:hAnsi="Comic Sans MS" w:cs="Times New Roman"/>
          <w:color w:val="222222"/>
          <w:sz w:val="24"/>
          <w:szCs w:val="24"/>
        </w:rPr>
        <w:t xml:space="preserve"> for being successful in high school, college, and beyond.  Our students at SPU have many advantages over students from other schools.  Please feel free to email me if you have any questions or concerns.  </w:t>
      </w:r>
    </w:p>
    <w:p w:rsidR="006F27FA" w:rsidRDefault="006F27FA" w:rsidP="00CC5E9D">
      <w:pPr>
        <w:spacing w:after="0" w:line="240" w:lineRule="auto"/>
        <w:rPr>
          <w:rFonts w:ascii="Comic Sans MS" w:eastAsia="Times New Roman" w:hAnsi="Comic Sans MS" w:cs="Times New Roman"/>
          <w:color w:val="222222"/>
          <w:sz w:val="24"/>
          <w:szCs w:val="24"/>
        </w:rPr>
      </w:pPr>
    </w:p>
    <w:p w:rsidR="0062472C" w:rsidRDefault="0062472C" w:rsidP="003463F6">
      <w:pPr>
        <w:spacing w:after="0" w:line="240" w:lineRule="auto"/>
        <w:jc w:val="center"/>
        <w:rPr>
          <w:rFonts w:ascii="Comic Sans MS" w:eastAsia="Times New Roman" w:hAnsi="Comic Sans MS" w:cs="Times New Roman"/>
          <w:color w:val="222222"/>
          <w:sz w:val="24"/>
          <w:szCs w:val="24"/>
        </w:rPr>
      </w:pPr>
    </w:p>
    <w:p w:rsidR="006F27FA" w:rsidRDefault="003463F6" w:rsidP="003463F6">
      <w:pPr>
        <w:spacing w:after="0" w:line="240" w:lineRule="auto"/>
        <w:jc w:val="center"/>
        <w:rPr>
          <w:rFonts w:ascii="Comic Sans MS" w:eastAsia="Times New Roman" w:hAnsi="Comic Sans MS" w:cs="Times New Roman"/>
          <w:color w:val="222222"/>
          <w:sz w:val="24"/>
          <w:szCs w:val="24"/>
        </w:rPr>
      </w:pPr>
      <w:r>
        <w:rPr>
          <w:rFonts w:ascii="Comic Sans MS" w:eastAsia="Times New Roman" w:hAnsi="Comic Sans MS" w:cs="Times New Roman"/>
          <w:color w:val="222222"/>
          <w:sz w:val="24"/>
          <w:szCs w:val="24"/>
        </w:rPr>
        <w:t>Sincerely</w:t>
      </w:r>
      <w:r w:rsidR="006F27FA">
        <w:rPr>
          <w:rFonts w:ascii="Comic Sans MS" w:eastAsia="Times New Roman" w:hAnsi="Comic Sans MS" w:cs="Times New Roman"/>
          <w:color w:val="222222"/>
          <w:sz w:val="24"/>
          <w:szCs w:val="24"/>
        </w:rPr>
        <w:t>,</w:t>
      </w:r>
    </w:p>
    <w:p w:rsidR="003463F6" w:rsidRDefault="003463F6" w:rsidP="003463F6">
      <w:pPr>
        <w:spacing w:after="0" w:line="240" w:lineRule="auto"/>
        <w:jc w:val="center"/>
        <w:rPr>
          <w:rFonts w:ascii="Comic Sans MS" w:eastAsia="Times New Roman" w:hAnsi="Comic Sans MS" w:cs="Times New Roman"/>
          <w:color w:val="222222"/>
          <w:sz w:val="24"/>
          <w:szCs w:val="24"/>
        </w:rPr>
      </w:pPr>
    </w:p>
    <w:p w:rsidR="003463F6" w:rsidRDefault="003463F6" w:rsidP="003463F6">
      <w:pPr>
        <w:spacing w:after="0" w:line="240" w:lineRule="auto"/>
        <w:jc w:val="center"/>
        <w:rPr>
          <w:rFonts w:ascii="Comic Sans MS" w:eastAsia="Times New Roman" w:hAnsi="Comic Sans MS" w:cs="Times New Roman"/>
          <w:color w:val="222222"/>
          <w:sz w:val="24"/>
          <w:szCs w:val="24"/>
        </w:rPr>
      </w:pPr>
    </w:p>
    <w:p w:rsidR="003463F6" w:rsidRDefault="003463F6" w:rsidP="003463F6">
      <w:pPr>
        <w:spacing w:after="0" w:line="240" w:lineRule="auto"/>
        <w:jc w:val="center"/>
        <w:rPr>
          <w:rFonts w:ascii="Comic Sans MS" w:eastAsia="Times New Roman" w:hAnsi="Comic Sans MS" w:cs="Times New Roman"/>
          <w:color w:val="222222"/>
          <w:sz w:val="24"/>
          <w:szCs w:val="24"/>
        </w:rPr>
      </w:pPr>
    </w:p>
    <w:p w:rsidR="003463F6" w:rsidRDefault="003463F6" w:rsidP="003463F6">
      <w:pPr>
        <w:spacing w:after="0" w:line="240" w:lineRule="auto"/>
        <w:jc w:val="center"/>
        <w:rPr>
          <w:rFonts w:ascii="Comic Sans MS" w:eastAsia="Times New Roman" w:hAnsi="Comic Sans MS" w:cs="Times New Roman"/>
          <w:color w:val="222222"/>
          <w:sz w:val="24"/>
          <w:szCs w:val="24"/>
        </w:rPr>
      </w:pPr>
    </w:p>
    <w:p w:rsidR="006F27FA" w:rsidRDefault="006F27FA" w:rsidP="003463F6">
      <w:pPr>
        <w:spacing w:after="0" w:line="240" w:lineRule="auto"/>
        <w:jc w:val="center"/>
        <w:rPr>
          <w:rFonts w:ascii="Comic Sans MS" w:eastAsia="Times New Roman" w:hAnsi="Comic Sans MS" w:cs="Times New Roman"/>
          <w:color w:val="222222"/>
          <w:sz w:val="24"/>
          <w:szCs w:val="24"/>
        </w:rPr>
      </w:pPr>
      <w:r>
        <w:rPr>
          <w:rFonts w:ascii="Comic Sans MS" w:eastAsia="Times New Roman" w:hAnsi="Comic Sans MS" w:cs="Times New Roman"/>
          <w:color w:val="222222"/>
          <w:sz w:val="24"/>
          <w:szCs w:val="24"/>
        </w:rPr>
        <w:t>Mrs. Buck</w:t>
      </w:r>
    </w:p>
    <w:p w:rsidR="003463F6" w:rsidRDefault="003463F6" w:rsidP="003463F6">
      <w:pPr>
        <w:spacing w:after="0" w:line="240" w:lineRule="auto"/>
        <w:jc w:val="center"/>
        <w:rPr>
          <w:rFonts w:ascii="Comic Sans MS" w:eastAsia="Times New Roman" w:hAnsi="Comic Sans MS" w:cs="Times New Roman"/>
          <w:color w:val="222222"/>
          <w:sz w:val="24"/>
          <w:szCs w:val="24"/>
        </w:rPr>
      </w:pPr>
      <w:proofErr w:type="gramStart"/>
      <w:r>
        <w:rPr>
          <w:rFonts w:ascii="Comic Sans MS" w:eastAsia="Times New Roman" w:hAnsi="Comic Sans MS" w:cs="Times New Roman"/>
          <w:color w:val="222222"/>
          <w:sz w:val="24"/>
          <w:szCs w:val="24"/>
        </w:rPr>
        <w:t>on</w:t>
      </w:r>
      <w:proofErr w:type="gramEnd"/>
      <w:r>
        <w:rPr>
          <w:rFonts w:ascii="Comic Sans MS" w:eastAsia="Times New Roman" w:hAnsi="Comic Sans MS" w:cs="Times New Roman"/>
          <w:color w:val="222222"/>
          <w:sz w:val="24"/>
          <w:szCs w:val="24"/>
        </w:rPr>
        <w:t xml:space="preserve"> behalf of the math team</w:t>
      </w:r>
    </w:p>
    <w:p w:rsidR="006F27FA" w:rsidRDefault="006F27FA" w:rsidP="00CC5E9D">
      <w:pPr>
        <w:spacing w:after="0" w:line="240" w:lineRule="auto"/>
        <w:rPr>
          <w:rFonts w:ascii="Comic Sans MS" w:eastAsia="Times New Roman" w:hAnsi="Comic Sans MS" w:cs="Times New Roman"/>
          <w:color w:val="222222"/>
          <w:sz w:val="24"/>
          <w:szCs w:val="24"/>
        </w:rPr>
      </w:pPr>
    </w:p>
    <w:p w:rsidR="003463F6" w:rsidRDefault="003463F6" w:rsidP="00CC5E9D">
      <w:pPr>
        <w:spacing w:after="0" w:line="240" w:lineRule="auto"/>
        <w:rPr>
          <w:rFonts w:ascii="Comic Sans MS" w:eastAsia="Times New Roman" w:hAnsi="Comic Sans MS" w:cs="Times New Roman"/>
          <w:color w:val="222222"/>
          <w:sz w:val="20"/>
          <w:szCs w:val="20"/>
        </w:rPr>
      </w:pPr>
    </w:p>
    <w:p w:rsidR="003463F6" w:rsidRDefault="003463F6" w:rsidP="00CC5E9D">
      <w:pPr>
        <w:spacing w:after="0" w:line="240" w:lineRule="auto"/>
        <w:rPr>
          <w:rFonts w:ascii="Comic Sans MS" w:eastAsia="Times New Roman" w:hAnsi="Comic Sans MS" w:cs="Times New Roman"/>
          <w:color w:val="222222"/>
          <w:sz w:val="20"/>
          <w:szCs w:val="20"/>
        </w:rPr>
      </w:pPr>
    </w:p>
    <w:p w:rsidR="003463F6" w:rsidRDefault="003463F6" w:rsidP="00CC5E9D">
      <w:pPr>
        <w:spacing w:after="0" w:line="240" w:lineRule="auto"/>
        <w:rPr>
          <w:rFonts w:ascii="Comic Sans MS" w:eastAsia="Times New Roman" w:hAnsi="Comic Sans MS" w:cs="Times New Roman"/>
          <w:color w:val="222222"/>
          <w:sz w:val="20"/>
          <w:szCs w:val="20"/>
        </w:rPr>
      </w:pPr>
    </w:p>
    <w:p w:rsidR="003463F6" w:rsidRDefault="003463F6" w:rsidP="00CC5E9D">
      <w:pPr>
        <w:spacing w:after="0" w:line="240" w:lineRule="auto"/>
        <w:rPr>
          <w:rFonts w:ascii="Comic Sans MS" w:eastAsia="Times New Roman" w:hAnsi="Comic Sans MS" w:cs="Times New Roman"/>
          <w:color w:val="222222"/>
          <w:sz w:val="20"/>
          <w:szCs w:val="20"/>
        </w:rPr>
      </w:pPr>
    </w:p>
    <w:p w:rsidR="003463F6" w:rsidRDefault="003463F6" w:rsidP="00CC5E9D">
      <w:pPr>
        <w:spacing w:after="0" w:line="240" w:lineRule="auto"/>
        <w:rPr>
          <w:rFonts w:ascii="Comic Sans MS" w:eastAsia="Times New Roman" w:hAnsi="Comic Sans MS" w:cs="Times New Roman"/>
          <w:color w:val="222222"/>
          <w:sz w:val="20"/>
          <w:szCs w:val="20"/>
        </w:rPr>
      </w:pPr>
    </w:p>
    <w:p w:rsidR="003463F6" w:rsidRDefault="003463F6" w:rsidP="00CC5E9D">
      <w:pPr>
        <w:spacing w:after="0" w:line="240" w:lineRule="auto"/>
        <w:rPr>
          <w:rFonts w:ascii="Comic Sans MS" w:eastAsia="Times New Roman" w:hAnsi="Comic Sans MS" w:cs="Times New Roman"/>
          <w:color w:val="222222"/>
          <w:sz w:val="20"/>
          <w:szCs w:val="20"/>
        </w:rPr>
      </w:pPr>
      <w:proofErr w:type="gramStart"/>
      <w:r>
        <w:rPr>
          <w:rFonts w:ascii="Comic Sans MS" w:eastAsia="Times New Roman" w:hAnsi="Comic Sans MS" w:cs="Times New Roman"/>
          <w:color w:val="222222"/>
          <w:sz w:val="20"/>
          <w:szCs w:val="20"/>
        </w:rPr>
        <w:t>Mrs.</w:t>
      </w:r>
      <w:proofErr w:type="gramEnd"/>
      <w:r>
        <w:rPr>
          <w:rFonts w:ascii="Comic Sans MS" w:eastAsia="Times New Roman" w:hAnsi="Comic Sans MS" w:cs="Times New Roman"/>
          <w:color w:val="222222"/>
          <w:sz w:val="20"/>
          <w:szCs w:val="20"/>
        </w:rPr>
        <w:t xml:space="preserve">  Lindsay Buck</w:t>
      </w:r>
    </w:p>
    <w:p w:rsidR="006F27FA" w:rsidRDefault="006F27FA" w:rsidP="00CC5E9D">
      <w:pPr>
        <w:spacing w:after="0" w:line="240" w:lineRule="auto"/>
        <w:rPr>
          <w:rFonts w:ascii="Comic Sans MS" w:eastAsia="Times New Roman" w:hAnsi="Comic Sans MS" w:cs="Times New Roman"/>
          <w:color w:val="222222"/>
          <w:sz w:val="20"/>
          <w:szCs w:val="20"/>
        </w:rPr>
      </w:pPr>
      <w:r>
        <w:rPr>
          <w:rFonts w:ascii="Comic Sans MS" w:eastAsia="Times New Roman" w:hAnsi="Comic Sans MS" w:cs="Times New Roman"/>
          <w:color w:val="222222"/>
          <w:sz w:val="20"/>
          <w:szCs w:val="20"/>
        </w:rPr>
        <w:t>Math Department Chair/Coordinator</w:t>
      </w:r>
    </w:p>
    <w:p w:rsidR="006F27FA" w:rsidRDefault="003463F6" w:rsidP="00CC5E9D">
      <w:pPr>
        <w:spacing w:after="0" w:line="240" w:lineRule="auto"/>
        <w:rPr>
          <w:rFonts w:ascii="Comic Sans MS" w:eastAsia="Times New Roman" w:hAnsi="Comic Sans MS" w:cs="Times New Roman"/>
          <w:color w:val="222222"/>
          <w:sz w:val="20"/>
          <w:szCs w:val="20"/>
        </w:rPr>
      </w:pPr>
      <w:r>
        <w:rPr>
          <w:rFonts w:ascii="Comic Sans MS" w:eastAsia="Times New Roman" w:hAnsi="Comic Sans MS" w:cs="Times New Roman"/>
          <w:color w:val="222222"/>
          <w:sz w:val="20"/>
          <w:szCs w:val="20"/>
        </w:rPr>
        <w:t>San Pasqual Union School</w:t>
      </w:r>
    </w:p>
    <w:p w:rsidR="006F27FA" w:rsidRDefault="006F27FA" w:rsidP="00CC5E9D">
      <w:pPr>
        <w:spacing w:after="0" w:line="240" w:lineRule="auto"/>
        <w:rPr>
          <w:rFonts w:ascii="Comic Sans MS" w:eastAsia="Times New Roman" w:hAnsi="Comic Sans MS" w:cs="Times New Roman"/>
          <w:color w:val="222222"/>
          <w:sz w:val="20"/>
          <w:szCs w:val="20"/>
        </w:rPr>
      </w:pPr>
      <w:r>
        <w:rPr>
          <w:rFonts w:ascii="Comic Sans MS" w:eastAsia="Times New Roman" w:hAnsi="Comic Sans MS" w:cs="Times New Roman"/>
          <w:color w:val="222222"/>
          <w:sz w:val="20"/>
          <w:szCs w:val="20"/>
        </w:rPr>
        <w:t>Lindsay.Buck@SanPasqualUnion.net</w:t>
      </w:r>
    </w:p>
    <w:p w:rsidR="00CC5E9D" w:rsidRDefault="00CC5E9D" w:rsidP="00CC5E9D">
      <w:pPr>
        <w:spacing w:after="0" w:line="240" w:lineRule="auto"/>
        <w:rPr>
          <w:rFonts w:ascii="Comic Sans MS" w:eastAsia="Times New Roman" w:hAnsi="Comic Sans MS" w:cs="Times New Roman"/>
          <w:color w:val="222222"/>
          <w:sz w:val="24"/>
          <w:szCs w:val="24"/>
        </w:rPr>
      </w:pPr>
    </w:p>
    <w:p w:rsidR="00CC5E9D" w:rsidRPr="00CC5E9D" w:rsidRDefault="00CC5E9D" w:rsidP="00CC5E9D">
      <w:pPr>
        <w:spacing w:after="0" w:line="240" w:lineRule="auto"/>
        <w:rPr>
          <w:rFonts w:ascii="Comic Sans MS" w:eastAsia="Times New Roman" w:hAnsi="Comic Sans MS" w:cs="Times New Roman"/>
          <w:color w:val="222222"/>
          <w:sz w:val="24"/>
          <w:szCs w:val="24"/>
        </w:rPr>
      </w:pPr>
    </w:p>
    <w:sectPr w:rsidR="00CC5E9D" w:rsidRPr="00CC5E9D" w:rsidSect="006F27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A2"/>
    <w:rsid w:val="002F1F39"/>
    <w:rsid w:val="003463F6"/>
    <w:rsid w:val="0062472C"/>
    <w:rsid w:val="006F27FA"/>
    <w:rsid w:val="00745613"/>
    <w:rsid w:val="00AA79D6"/>
    <w:rsid w:val="00CC5E9D"/>
    <w:rsid w:val="00E50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BA2"/>
    <w:rPr>
      <w:color w:val="0000FF"/>
      <w:u w:val="single"/>
    </w:rPr>
  </w:style>
  <w:style w:type="paragraph" w:styleId="BalloonText">
    <w:name w:val="Balloon Text"/>
    <w:basedOn w:val="Normal"/>
    <w:link w:val="BalloonTextChar"/>
    <w:uiPriority w:val="99"/>
    <w:semiHidden/>
    <w:unhideWhenUsed/>
    <w:rsid w:val="00E50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BA2"/>
    <w:rPr>
      <w:rFonts w:ascii="Tahoma" w:hAnsi="Tahoma" w:cs="Tahoma"/>
      <w:sz w:val="16"/>
      <w:szCs w:val="16"/>
    </w:rPr>
  </w:style>
  <w:style w:type="character" w:styleId="PlaceholderText">
    <w:name w:val="Placeholder Text"/>
    <w:basedOn w:val="DefaultParagraphFont"/>
    <w:uiPriority w:val="99"/>
    <w:semiHidden/>
    <w:rsid w:val="003463F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BA2"/>
    <w:rPr>
      <w:color w:val="0000FF"/>
      <w:u w:val="single"/>
    </w:rPr>
  </w:style>
  <w:style w:type="paragraph" w:styleId="BalloonText">
    <w:name w:val="Balloon Text"/>
    <w:basedOn w:val="Normal"/>
    <w:link w:val="BalloonTextChar"/>
    <w:uiPriority w:val="99"/>
    <w:semiHidden/>
    <w:unhideWhenUsed/>
    <w:rsid w:val="00E50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BA2"/>
    <w:rPr>
      <w:rFonts w:ascii="Tahoma" w:hAnsi="Tahoma" w:cs="Tahoma"/>
      <w:sz w:val="16"/>
      <w:szCs w:val="16"/>
    </w:rPr>
  </w:style>
  <w:style w:type="character" w:styleId="PlaceholderText">
    <w:name w:val="Placeholder Text"/>
    <w:basedOn w:val="DefaultParagraphFont"/>
    <w:uiPriority w:val="99"/>
    <w:semiHidden/>
    <w:rsid w:val="003463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18867">
      <w:bodyDiv w:val="1"/>
      <w:marLeft w:val="0"/>
      <w:marRight w:val="0"/>
      <w:marTop w:val="0"/>
      <w:marBottom w:val="0"/>
      <w:divBdr>
        <w:top w:val="none" w:sz="0" w:space="0" w:color="auto"/>
        <w:left w:val="none" w:sz="0" w:space="0" w:color="auto"/>
        <w:bottom w:val="none" w:sz="0" w:space="0" w:color="auto"/>
        <w:right w:val="none" w:sz="0" w:space="0" w:color="auto"/>
      </w:divBdr>
      <w:divsChild>
        <w:div w:id="98717793">
          <w:marLeft w:val="0"/>
          <w:marRight w:val="0"/>
          <w:marTop w:val="0"/>
          <w:marBottom w:val="0"/>
          <w:divBdr>
            <w:top w:val="none" w:sz="0" w:space="0" w:color="auto"/>
            <w:left w:val="none" w:sz="0" w:space="0" w:color="auto"/>
            <w:bottom w:val="none" w:sz="0" w:space="0" w:color="auto"/>
            <w:right w:val="none" w:sz="0" w:space="0" w:color="auto"/>
          </w:divBdr>
        </w:div>
        <w:div w:id="736823683">
          <w:marLeft w:val="0"/>
          <w:marRight w:val="0"/>
          <w:marTop w:val="0"/>
          <w:marBottom w:val="0"/>
          <w:divBdr>
            <w:top w:val="none" w:sz="0" w:space="0" w:color="auto"/>
            <w:left w:val="none" w:sz="0" w:space="0" w:color="auto"/>
            <w:bottom w:val="none" w:sz="0" w:space="0" w:color="auto"/>
            <w:right w:val="none" w:sz="0" w:space="0" w:color="auto"/>
          </w:divBdr>
        </w:div>
        <w:div w:id="1748304166">
          <w:marLeft w:val="0"/>
          <w:marRight w:val="0"/>
          <w:marTop w:val="0"/>
          <w:marBottom w:val="0"/>
          <w:divBdr>
            <w:top w:val="none" w:sz="0" w:space="0" w:color="auto"/>
            <w:left w:val="none" w:sz="0" w:space="0" w:color="auto"/>
            <w:bottom w:val="none" w:sz="0" w:space="0" w:color="auto"/>
            <w:right w:val="none" w:sz="0" w:space="0" w:color="auto"/>
          </w:divBdr>
        </w:div>
        <w:div w:id="252249291">
          <w:marLeft w:val="0"/>
          <w:marRight w:val="0"/>
          <w:marTop w:val="0"/>
          <w:marBottom w:val="0"/>
          <w:divBdr>
            <w:top w:val="none" w:sz="0" w:space="0" w:color="auto"/>
            <w:left w:val="none" w:sz="0" w:space="0" w:color="auto"/>
            <w:bottom w:val="none" w:sz="0" w:space="0" w:color="auto"/>
            <w:right w:val="none" w:sz="0" w:space="0" w:color="auto"/>
          </w:divBdr>
        </w:div>
        <w:div w:id="1719546764">
          <w:marLeft w:val="0"/>
          <w:marRight w:val="0"/>
          <w:marTop w:val="0"/>
          <w:marBottom w:val="0"/>
          <w:divBdr>
            <w:top w:val="none" w:sz="0" w:space="0" w:color="auto"/>
            <w:left w:val="none" w:sz="0" w:space="0" w:color="auto"/>
            <w:bottom w:val="none" w:sz="0" w:space="0" w:color="auto"/>
            <w:right w:val="none" w:sz="0" w:space="0" w:color="auto"/>
          </w:divBdr>
        </w:div>
        <w:div w:id="528032723">
          <w:marLeft w:val="0"/>
          <w:marRight w:val="0"/>
          <w:marTop w:val="0"/>
          <w:marBottom w:val="0"/>
          <w:divBdr>
            <w:top w:val="none" w:sz="0" w:space="0" w:color="auto"/>
            <w:left w:val="none" w:sz="0" w:space="0" w:color="auto"/>
            <w:bottom w:val="none" w:sz="0" w:space="0" w:color="auto"/>
            <w:right w:val="none" w:sz="0" w:space="0" w:color="auto"/>
          </w:divBdr>
        </w:div>
        <w:div w:id="1970279588">
          <w:marLeft w:val="0"/>
          <w:marRight w:val="0"/>
          <w:marTop w:val="0"/>
          <w:marBottom w:val="0"/>
          <w:divBdr>
            <w:top w:val="none" w:sz="0" w:space="0" w:color="auto"/>
            <w:left w:val="none" w:sz="0" w:space="0" w:color="auto"/>
            <w:bottom w:val="none" w:sz="0" w:space="0" w:color="auto"/>
            <w:right w:val="none" w:sz="0" w:space="0" w:color="auto"/>
          </w:divBdr>
        </w:div>
        <w:div w:id="1714846665">
          <w:marLeft w:val="0"/>
          <w:marRight w:val="0"/>
          <w:marTop w:val="0"/>
          <w:marBottom w:val="0"/>
          <w:divBdr>
            <w:top w:val="none" w:sz="0" w:space="0" w:color="auto"/>
            <w:left w:val="none" w:sz="0" w:space="0" w:color="auto"/>
            <w:bottom w:val="none" w:sz="0" w:space="0" w:color="auto"/>
            <w:right w:val="none" w:sz="0" w:space="0" w:color="auto"/>
          </w:divBdr>
        </w:div>
        <w:div w:id="28576514">
          <w:marLeft w:val="0"/>
          <w:marRight w:val="0"/>
          <w:marTop w:val="0"/>
          <w:marBottom w:val="0"/>
          <w:divBdr>
            <w:top w:val="none" w:sz="0" w:space="0" w:color="auto"/>
            <w:left w:val="none" w:sz="0" w:space="0" w:color="auto"/>
            <w:bottom w:val="none" w:sz="0" w:space="0" w:color="auto"/>
            <w:right w:val="none" w:sz="0" w:space="0" w:color="auto"/>
          </w:divBdr>
        </w:div>
        <w:div w:id="1619024314">
          <w:marLeft w:val="0"/>
          <w:marRight w:val="0"/>
          <w:marTop w:val="0"/>
          <w:marBottom w:val="0"/>
          <w:divBdr>
            <w:top w:val="none" w:sz="0" w:space="0" w:color="auto"/>
            <w:left w:val="none" w:sz="0" w:space="0" w:color="auto"/>
            <w:bottom w:val="none" w:sz="0" w:space="0" w:color="auto"/>
            <w:right w:val="none" w:sz="0" w:space="0" w:color="auto"/>
          </w:divBdr>
        </w:div>
        <w:div w:id="1229419108">
          <w:marLeft w:val="0"/>
          <w:marRight w:val="0"/>
          <w:marTop w:val="0"/>
          <w:marBottom w:val="0"/>
          <w:divBdr>
            <w:top w:val="none" w:sz="0" w:space="0" w:color="auto"/>
            <w:left w:val="none" w:sz="0" w:space="0" w:color="auto"/>
            <w:bottom w:val="none" w:sz="0" w:space="0" w:color="auto"/>
            <w:right w:val="none" w:sz="0" w:space="0" w:color="auto"/>
          </w:divBdr>
        </w:div>
        <w:div w:id="367486863">
          <w:marLeft w:val="0"/>
          <w:marRight w:val="0"/>
          <w:marTop w:val="0"/>
          <w:marBottom w:val="0"/>
          <w:divBdr>
            <w:top w:val="none" w:sz="0" w:space="0" w:color="auto"/>
            <w:left w:val="none" w:sz="0" w:space="0" w:color="auto"/>
            <w:bottom w:val="none" w:sz="0" w:space="0" w:color="auto"/>
            <w:right w:val="none" w:sz="0" w:space="0" w:color="auto"/>
          </w:divBdr>
        </w:div>
        <w:div w:id="38285753">
          <w:marLeft w:val="0"/>
          <w:marRight w:val="0"/>
          <w:marTop w:val="0"/>
          <w:marBottom w:val="0"/>
          <w:divBdr>
            <w:top w:val="none" w:sz="0" w:space="0" w:color="auto"/>
            <w:left w:val="none" w:sz="0" w:space="0" w:color="auto"/>
            <w:bottom w:val="none" w:sz="0" w:space="0" w:color="auto"/>
            <w:right w:val="none" w:sz="0" w:space="0" w:color="auto"/>
          </w:divBdr>
        </w:div>
        <w:div w:id="182132241">
          <w:marLeft w:val="0"/>
          <w:marRight w:val="0"/>
          <w:marTop w:val="0"/>
          <w:marBottom w:val="0"/>
          <w:divBdr>
            <w:top w:val="none" w:sz="0" w:space="0" w:color="auto"/>
            <w:left w:val="none" w:sz="0" w:space="0" w:color="auto"/>
            <w:bottom w:val="none" w:sz="0" w:space="0" w:color="auto"/>
            <w:right w:val="none" w:sz="0" w:space="0" w:color="auto"/>
          </w:divBdr>
        </w:div>
        <w:div w:id="360519723">
          <w:marLeft w:val="0"/>
          <w:marRight w:val="0"/>
          <w:marTop w:val="0"/>
          <w:marBottom w:val="0"/>
          <w:divBdr>
            <w:top w:val="none" w:sz="0" w:space="0" w:color="auto"/>
            <w:left w:val="none" w:sz="0" w:space="0" w:color="auto"/>
            <w:bottom w:val="none" w:sz="0" w:space="0" w:color="auto"/>
            <w:right w:val="none" w:sz="0" w:space="0" w:color="auto"/>
          </w:divBdr>
        </w:div>
        <w:div w:id="1255893374">
          <w:marLeft w:val="0"/>
          <w:marRight w:val="0"/>
          <w:marTop w:val="0"/>
          <w:marBottom w:val="0"/>
          <w:divBdr>
            <w:top w:val="none" w:sz="0" w:space="0" w:color="auto"/>
            <w:left w:val="none" w:sz="0" w:space="0" w:color="auto"/>
            <w:bottom w:val="none" w:sz="0" w:space="0" w:color="auto"/>
            <w:right w:val="none" w:sz="0" w:space="0" w:color="auto"/>
          </w:divBdr>
        </w:div>
        <w:div w:id="826701924">
          <w:marLeft w:val="0"/>
          <w:marRight w:val="0"/>
          <w:marTop w:val="0"/>
          <w:marBottom w:val="0"/>
          <w:divBdr>
            <w:top w:val="none" w:sz="0" w:space="0" w:color="auto"/>
            <w:left w:val="none" w:sz="0" w:space="0" w:color="auto"/>
            <w:bottom w:val="none" w:sz="0" w:space="0" w:color="auto"/>
            <w:right w:val="none" w:sz="0" w:space="0" w:color="auto"/>
          </w:divBdr>
        </w:div>
        <w:div w:id="1084838303">
          <w:marLeft w:val="0"/>
          <w:marRight w:val="0"/>
          <w:marTop w:val="0"/>
          <w:marBottom w:val="0"/>
          <w:divBdr>
            <w:top w:val="none" w:sz="0" w:space="0" w:color="auto"/>
            <w:left w:val="none" w:sz="0" w:space="0" w:color="auto"/>
            <w:bottom w:val="none" w:sz="0" w:space="0" w:color="auto"/>
            <w:right w:val="none" w:sz="0" w:space="0" w:color="auto"/>
          </w:divBdr>
        </w:div>
        <w:div w:id="960305261">
          <w:marLeft w:val="0"/>
          <w:marRight w:val="0"/>
          <w:marTop w:val="0"/>
          <w:marBottom w:val="0"/>
          <w:divBdr>
            <w:top w:val="none" w:sz="0" w:space="0" w:color="auto"/>
            <w:left w:val="none" w:sz="0" w:space="0" w:color="auto"/>
            <w:bottom w:val="none" w:sz="0" w:space="0" w:color="auto"/>
            <w:right w:val="none" w:sz="0" w:space="0" w:color="auto"/>
          </w:divBdr>
          <w:divsChild>
            <w:div w:id="1695809561">
              <w:marLeft w:val="0"/>
              <w:marRight w:val="0"/>
              <w:marTop w:val="0"/>
              <w:marBottom w:val="0"/>
              <w:divBdr>
                <w:top w:val="none" w:sz="0" w:space="0" w:color="auto"/>
                <w:left w:val="none" w:sz="0" w:space="0" w:color="auto"/>
                <w:bottom w:val="none" w:sz="0" w:space="0" w:color="auto"/>
                <w:right w:val="none" w:sz="0" w:space="0" w:color="auto"/>
              </w:divBdr>
              <w:divsChild>
                <w:div w:id="737283939">
                  <w:marLeft w:val="0"/>
                  <w:marRight w:val="0"/>
                  <w:marTop w:val="0"/>
                  <w:marBottom w:val="0"/>
                  <w:divBdr>
                    <w:top w:val="none" w:sz="0" w:space="0" w:color="auto"/>
                    <w:left w:val="none" w:sz="0" w:space="0" w:color="auto"/>
                    <w:bottom w:val="none" w:sz="0" w:space="0" w:color="auto"/>
                    <w:right w:val="none" w:sz="0" w:space="0" w:color="auto"/>
                  </w:divBdr>
                  <w:divsChild>
                    <w:div w:id="1525708455">
                      <w:marLeft w:val="0"/>
                      <w:marRight w:val="0"/>
                      <w:marTop w:val="0"/>
                      <w:marBottom w:val="0"/>
                      <w:divBdr>
                        <w:top w:val="none" w:sz="0" w:space="0" w:color="auto"/>
                        <w:left w:val="none" w:sz="0" w:space="0" w:color="auto"/>
                        <w:bottom w:val="none" w:sz="0" w:space="0" w:color="auto"/>
                        <w:right w:val="none" w:sz="0" w:space="0" w:color="auto"/>
                      </w:divBdr>
                    </w:div>
                    <w:div w:id="1228102874">
                      <w:marLeft w:val="0"/>
                      <w:marRight w:val="0"/>
                      <w:marTop w:val="0"/>
                      <w:marBottom w:val="0"/>
                      <w:divBdr>
                        <w:top w:val="none" w:sz="0" w:space="0" w:color="auto"/>
                        <w:left w:val="none" w:sz="0" w:space="0" w:color="auto"/>
                        <w:bottom w:val="none" w:sz="0" w:space="0" w:color="auto"/>
                        <w:right w:val="none" w:sz="0" w:space="0" w:color="auto"/>
                      </w:divBdr>
                      <w:divsChild>
                        <w:div w:id="537545843">
                          <w:marLeft w:val="0"/>
                          <w:marRight w:val="0"/>
                          <w:marTop w:val="0"/>
                          <w:marBottom w:val="0"/>
                          <w:divBdr>
                            <w:top w:val="none" w:sz="0" w:space="0" w:color="auto"/>
                            <w:left w:val="none" w:sz="0" w:space="0" w:color="auto"/>
                            <w:bottom w:val="none" w:sz="0" w:space="0" w:color="auto"/>
                            <w:right w:val="none" w:sz="0" w:space="0" w:color="auto"/>
                          </w:divBdr>
                        </w:div>
                        <w:div w:id="135489695">
                          <w:marLeft w:val="0"/>
                          <w:marRight w:val="0"/>
                          <w:marTop w:val="0"/>
                          <w:marBottom w:val="0"/>
                          <w:divBdr>
                            <w:top w:val="none" w:sz="0" w:space="0" w:color="auto"/>
                            <w:left w:val="none" w:sz="0" w:space="0" w:color="auto"/>
                            <w:bottom w:val="none" w:sz="0" w:space="0" w:color="auto"/>
                            <w:right w:val="none" w:sz="0" w:space="0" w:color="auto"/>
                          </w:divBdr>
                        </w:div>
                      </w:divsChild>
                    </w:div>
                    <w:div w:id="930357306">
                      <w:marLeft w:val="0"/>
                      <w:marRight w:val="0"/>
                      <w:marTop w:val="0"/>
                      <w:marBottom w:val="0"/>
                      <w:divBdr>
                        <w:top w:val="none" w:sz="0" w:space="0" w:color="auto"/>
                        <w:left w:val="none" w:sz="0" w:space="0" w:color="auto"/>
                        <w:bottom w:val="none" w:sz="0" w:space="0" w:color="auto"/>
                        <w:right w:val="none" w:sz="0" w:space="0" w:color="auto"/>
                      </w:divBdr>
                    </w:div>
                    <w:div w:id="1611160384">
                      <w:marLeft w:val="0"/>
                      <w:marRight w:val="0"/>
                      <w:marTop w:val="0"/>
                      <w:marBottom w:val="0"/>
                      <w:divBdr>
                        <w:top w:val="none" w:sz="0" w:space="0" w:color="auto"/>
                        <w:left w:val="none" w:sz="0" w:space="0" w:color="auto"/>
                        <w:bottom w:val="none" w:sz="0" w:space="0" w:color="auto"/>
                        <w:right w:val="none" w:sz="0" w:space="0" w:color="auto"/>
                      </w:divBdr>
                    </w:div>
                    <w:div w:id="1034773779">
                      <w:marLeft w:val="0"/>
                      <w:marRight w:val="0"/>
                      <w:marTop w:val="0"/>
                      <w:marBottom w:val="0"/>
                      <w:divBdr>
                        <w:top w:val="none" w:sz="0" w:space="0" w:color="auto"/>
                        <w:left w:val="none" w:sz="0" w:space="0" w:color="auto"/>
                        <w:bottom w:val="none" w:sz="0" w:space="0" w:color="auto"/>
                        <w:right w:val="none" w:sz="0" w:space="0" w:color="auto"/>
                      </w:divBdr>
                    </w:div>
                    <w:div w:id="6933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738658">
      <w:bodyDiv w:val="1"/>
      <w:marLeft w:val="0"/>
      <w:marRight w:val="0"/>
      <w:marTop w:val="0"/>
      <w:marBottom w:val="0"/>
      <w:divBdr>
        <w:top w:val="none" w:sz="0" w:space="0" w:color="auto"/>
        <w:left w:val="none" w:sz="0" w:space="0" w:color="auto"/>
        <w:bottom w:val="none" w:sz="0" w:space="0" w:color="auto"/>
        <w:right w:val="none" w:sz="0" w:space="0" w:color="auto"/>
      </w:divBdr>
      <w:divsChild>
        <w:div w:id="739520564">
          <w:marLeft w:val="0"/>
          <w:marRight w:val="0"/>
          <w:marTop w:val="0"/>
          <w:marBottom w:val="0"/>
          <w:divBdr>
            <w:top w:val="none" w:sz="0" w:space="0" w:color="auto"/>
            <w:left w:val="none" w:sz="0" w:space="0" w:color="auto"/>
            <w:bottom w:val="none" w:sz="0" w:space="0" w:color="auto"/>
            <w:right w:val="none" w:sz="0" w:space="0" w:color="auto"/>
          </w:divBdr>
        </w:div>
        <w:div w:id="1486630916">
          <w:marLeft w:val="0"/>
          <w:marRight w:val="0"/>
          <w:marTop w:val="0"/>
          <w:marBottom w:val="0"/>
          <w:divBdr>
            <w:top w:val="none" w:sz="0" w:space="0" w:color="auto"/>
            <w:left w:val="none" w:sz="0" w:space="0" w:color="auto"/>
            <w:bottom w:val="none" w:sz="0" w:space="0" w:color="auto"/>
            <w:right w:val="none" w:sz="0" w:space="0" w:color="auto"/>
          </w:divBdr>
        </w:div>
        <w:div w:id="561216171">
          <w:marLeft w:val="0"/>
          <w:marRight w:val="0"/>
          <w:marTop w:val="0"/>
          <w:marBottom w:val="0"/>
          <w:divBdr>
            <w:top w:val="none" w:sz="0" w:space="0" w:color="auto"/>
            <w:left w:val="none" w:sz="0" w:space="0" w:color="auto"/>
            <w:bottom w:val="none" w:sz="0" w:space="0" w:color="auto"/>
            <w:right w:val="none" w:sz="0" w:space="0" w:color="auto"/>
          </w:divBdr>
        </w:div>
        <w:div w:id="361783358">
          <w:marLeft w:val="0"/>
          <w:marRight w:val="0"/>
          <w:marTop w:val="0"/>
          <w:marBottom w:val="0"/>
          <w:divBdr>
            <w:top w:val="none" w:sz="0" w:space="0" w:color="auto"/>
            <w:left w:val="none" w:sz="0" w:space="0" w:color="auto"/>
            <w:bottom w:val="none" w:sz="0" w:space="0" w:color="auto"/>
            <w:right w:val="none" w:sz="0" w:space="0" w:color="auto"/>
          </w:divBdr>
        </w:div>
        <w:div w:id="1061369706">
          <w:marLeft w:val="0"/>
          <w:marRight w:val="0"/>
          <w:marTop w:val="0"/>
          <w:marBottom w:val="0"/>
          <w:divBdr>
            <w:top w:val="none" w:sz="0" w:space="0" w:color="auto"/>
            <w:left w:val="none" w:sz="0" w:space="0" w:color="auto"/>
            <w:bottom w:val="none" w:sz="0" w:space="0" w:color="auto"/>
            <w:right w:val="none" w:sz="0" w:space="0" w:color="auto"/>
          </w:divBdr>
        </w:div>
        <w:div w:id="1913586376">
          <w:marLeft w:val="0"/>
          <w:marRight w:val="0"/>
          <w:marTop w:val="0"/>
          <w:marBottom w:val="0"/>
          <w:divBdr>
            <w:top w:val="none" w:sz="0" w:space="0" w:color="auto"/>
            <w:left w:val="none" w:sz="0" w:space="0" w:color="auto"/>
            <w:bottom w:val="none" w:sz="0" w:space="0" w:color="auto"/>
            <w:right w:val="none" w:sz="0" w:space="0" w:color="auto"/>
          </w:divBdr>
        </w:div>
        <w:div w:id="1137644934">
          <w:marLeft w:val="0"/>
          <w:marRight w:val="0"/>
          <w:marTop w:val="0"/>
          <w:marBottom w:val="0"/>
          <w:divBdr>
            <w:top w:val="none" w:sz="0" w:space="0" w:color="auto"/>
            <w:left w:val="none" w:sz="0" w:space="0" w:color="auto"/>
            <w:bottom w:val="none" w:sz="0" w:space="0" w:color="auto"/>
            <w:right w:val="none" w:sz="0" w:space="0" w:color="auto"/>
          </w:divBdr>
        </w:div>
        <w:div w:id="983050352">
          <w:marLeft w:val="0"/>
          <w:marRight w:val="0"/>
          <w:marTop w:val="0"/>
          <w:marBottom w:val="0"/>
          <w:divBdr>
            <w:top w:val="none" w:sz="0" w:space="0" w:color="auto"/>
            <w:left w:val="none" w:sz="0" w:space="0" w:color="auto"/>
            <w:bottom w:val="none" w:sz="0" w:space="0" w:color="auto"/>
            <w:right w:val="none" w:sz="0" w:space="0" w:color="auto"/>
          </w:divBdr>
        </w:div>
        <w:div w:id="1393234067">
          <w:marLeft w:val="0"/>
          <w:marRight w:val="0"/>
          <w:marTop w:val="0"/>
          <w:marBottom w:val="0"/>
          <w:divBdr>
            <w:top w:val="none" w:sz="0" w:space="0" w:color="auto"/>
            <w:left w:val="none" w:sz="0" w:space="0" w:color="auto"/>
            <w:bottom w:val="none" w:sz="0" w:space="0" w:color="auto"/>
            <w:right w:val="none" w:sz="0" w:space="0" w:color="auto"/>
          </w:divBdr>
        </w:div>
        <w:div w:id="1377588539">
          <w:marLeft w:val="0"/>
          <w:marRight w:val="0"/>
          <w:marTop w:val="0"/>
          <w:marBottom w:val="0"/>
          <w:divBdr>
            <w:top w:val="none" w:sz="0" w:space="0" w:color="auto"/>
            <w:left w:val="none" w:sz="0" w:space="0" w:color="auto"/>
            <w:bottom w:val="none" w:sz="0" w:space="0" w:color="auto"/>
            <w:right w:val="none" w:sz="0" w:space="0" w:color="auto"/>
          </w:divBdr>
        </w:div>
        <w:div w:id="1683312295">
          <w:marLeft w:val="0"/>
          <w:marRight w:val="0"/>
          <w:marTop w:val="0"/>
          <w:marBottom w:val="0"/>
          <w:divBdr>
            <w:top w:val="none" w:sz="0" w:space="0" w:color="auto"/>
            <w:left w:val="none" w:sz="0" w:space="0" w:color="auto"/>
            <w:bottom w:val="none" w:sz="0" w:space="0" w:color="auto"/>
            <w:right w:val="none" w:sz="0" w:space="0" w:color="auto"/>
          </w:divBdr>
        </w:div>
        <w:div w:id="1981379610">
          <w:marLeft w:val="0"/>
          <w:marRight w:val="0"/>
          <w:marTop w:val="0"/>
          <w:marBottom w:val="0"/>
          <w:divBdr>
            <w:top w:val="none" w:sz="0" w:space="0" w:color="auto"/>
            <w:left w:val="none" w:sz="0" w:space="0" w:color="auto"/>
            <w:bottom w:val="none" w:sz="0" w:space="0" w:color="auto"/>
            <w:right w:val="none" w:sz="0" w:space="0" w:color="auto"/>
          </w:divBdr>
        </w:div>
        <w:div w:id="662395660">
          <w:marLeft w:val="0"/>
          <w:marRight w:val="0"/>
          <w:marTop w:val="0"/>
          <w:marBottom w:val="0"/>
          <w:divBdr>
            <w:top w:val="none" w:sz="0" w:space="0" w:color="auto"/>
            <w:left w:val="none" w:sz="0" w:space="0" w:color="auto"/>
            <w:bottom w:val="none" w:sz="0" w:space="0" w:color="auto"/>
            <w:right w:val="none" w:sz="0" w:space="0" w:color="auto"/>
          </w:divBdr>
        </w:div>
        <w:div w:id="1812137061">
          <w:marLeft w:val="0"/>
          <w:marRight w:val="0"/>
          <w:marTop w:val="0"/>
          <w:marBottom w:val="0"/>
          <w:divBdr>
            <w:top w:val="none" w:sz="0" w:space="0" w:color="auto"/>
            <w:left w:val="none" w:sz="0" w:space="0" w:color="auto"/>
            <w:bottom w:val="none" w:sz="0" w:space="0" w:color="auto"/>
            <w:right w:val="none" w:sz="0" w:space="0" w:color="auto"/>
          </w:divBdr>
        </w:div>
        <w:div w:id="330303058">
          <w:marLeft w:val="0"/>
          <w:marRight w:val="0"/>
          <w:marTop w:val="0"/>
          <w:marBottom w:val="0"/>
          <w:divBdr>
            <w:top w:val="none" w:sz="0" w:space="0" w:color="auto"/>
            <w:left w:val="none" w:sz="0" w:space="0" w:color="auto"/>
            <w:bottom w:val="none" w:sz="0" w:space="0" w:color="auto"/>
            <w:right w:val="none" w:sz="0" w:space="0" w:color="auto"/>
          </w:divBdr>
        </w:div>
        <w:div w:id="339358795">
          <w:marLeft w:val="0"/>
          <w:marRight w:val="0"/>
          <w:marTop w:val="0"/>
          <w:marBottom w:val="0"/>
          <w:divBdr>
            <w:top w:val="none" w:sz="0" w:space="0" w:color="auto"/>
            <w:left w:val="none" w:sz="0" w:space="0" w:color="auto"/>
            <w:bottom w:val="none" w:sz="0" w:space="0" w:color="auto"/>
            <w:right w:val="none" w:sz="0" w:space="0" w:color="auto"/>
          </w:divBdr>
        </w:div>
        <w:div w:id="1177039083">
          <w:marLeft w:val="0"/>
          <w:marRight w:val="0"/>
          <w:marTop w:val="0"/>
          <w:marBottom w:val="0"/>
          <w:divBdr>
            <w:top w:val="none" w:sz="0" w:space="0" w:color="auto"/>
            <w:left w:val="none" w:sz="0" w:space="0" w:color="auto"/>
            <w:bottom w:val="none" w:sz="0" w:space="0" w:color="auto"/>
            <w:right w:val="none" w:sz="0" w:space="0" w:color="auto"/>
          </w:divBdr>
        </w:div>
        <w:div w:id="1172841488">
          <w:marLeft w:val="0"/>
          <w:marRight w:val="0"/>
          <w:marTop w:val="0"/>
          <w:marBottom w:val="0"/>
          <w:divBdr>
            <w:top w:val="none" w:sz="0" w:space="0" w:color="auto"/>
            <w:left w:val="none" w:sz="0" w:space="0" w:color="auto"/>
            <w:bottom w:val="none" w:sz="0" w:space="0" w:color="auto"/>
            <w:right w:val="none" w:sz="0" w:space="0" w:color="auto"/>
          </w:divBdr>
        </w:div>
        <w:div w:id="630553196">
          <w:marLeft w:val="0"/>
          <w:marRight w:val="0"/>
          <w:marTop w:val="0"/>
          <w:marBottom w:val="0"/>
          <w:divBdr>
            <w:top w:val="none" w:sz="0" w:space="0" w:color="auto"/>
            <w:left w:val="none" w:sz="0" w:space="0" w:color="auto"/>
            <w:bottom w:val="none" w:sz="0" w:space="0" w:color="auto"/>
            <w:right w:val="none" w:sz="0" w:space="0" w:color="auto"/>
          </w:divBdr>
          <w:divsChild>
            <w:div w:id="368116817">
              <w:marLeft w:val="0"/>
              <w:marRight w:val="0"/>
              <w:marTop w:val="0"/>
              <w:marBottom w:val="0"/>
              <w:divBdr>
                <w:top w:val="none" w:sz="0" w:space="0" w:color="auto"/>
                <w:left w:val="none" w:sz="0" w:space="0" w:color="auto"/>
                <w:bottom w:val="none" w:sz="0" w:space="0" w:color="auto"/>
                <w:right w:val="none" w:sz="0" w:space="0" w:color="auto"/>
              </w:divBdr>
              <w:divsChild>
                <w:div w:id="1211304084">
                  <w:marLeft w:val="0"/>
                  <w:marRight w:val="0"/>
                  <w:marTop w:val="0"/>
                  <w:marBottom w:val="0"/>
                  <w:divBdr>
                    <w:top w:val="none" w:sz="0" w:space="0" w:color="auto"/>
                    <w:left w:val="none" w:sz="0" w:space="0" w:color="auto"/>
                    <w:bottom w:val="none" w:sz="0" w:space="0" w:color="auto"/>
                    <w:right w:val="none" w:sz="0" w:space="0" w:color="auto"/>
                  </w:divBdr>
                  <w:divsChild>
                    <w:div w:id="477191687">
                      <w:marLeft w:val="0"/>
                      <w:marRight w:val="0"/>
                      <w:marTop w:val="0"/>
                      <w:marBottom w:val="0"/>
                      <w:divBdr>
                        <w:top w:val="none" w:sz="0" w:space="0" w:color="auto"/>
                        <w:left w:val="none" w:sz="0" w:space="0" w:color="auto"/>
                        <w:bottom w:val="none" w:sz="0" w:space="0" w:color="auto"/>
                        <w:right w:val="none" w:sz="0" w:space="0" w:color="auto"/>
                      </w:divBdr>
                    </w:div>
                    <w:div w:id="424233277">
                      <w:marLeft w:val="0"/>
                      <w:marRight w:val="0"/>
                      <w:marTop w:val="0"/>
                      <w:marBottom w:val="0"/>
                      <w:divBdr>
                        <w:top w:val="none" w:sz="0" w:space="0" w:color="auto"/>
                        <w:left w:val="none" w:sz="0" w:space="0" w:color="auto"/>
                        <w:bottom w:val="none" w:sz="0" w:space="0" w:color="auto"/>
                        <w:right w:val="none" w:sz="0" w:space="0" w:color="auto"/>
                      </w:divBdr>
                      <w:divsChild>
                        <w:div w:id="1710834328">
                          <w:marLeft w:val="0"/>
                          <w:marRight w:val="0"/>
                          <w:marTop w:val="0"/>
                          <w:marBottom w:val="0"/>
                          <w:divBdr>
                            <w:top w:val="none" w:sz="0" w:space="0" w:color="auto"/>
                            <w:left w:val="none" w:sz="0" w:space="0" w:color="auto"/>
                            <w:bottom w:val="none" w:sz="0" w:space="0" w:color="auto"/>
                            <w:right w:val="none" w:sz="0" w:space="0" w:color="auto"/>
                          </w:divBdr>
                        </w:div>
                        <w:div w:id="1523931383">
                          <w:marLeft w:val="0"/>
                          <w:marRight w:val="0"/>
                          <w:marTop w:val="0"/>
                          <w:marBottom w:val="0"/>
                          <w:divBdr>
                            <w:top w:val="none" w:sz="0" w:space="0" w:color="auto"/>
                            <w:left w:val="none" w:sz="0" w:space="0" w:color="auto"/>
                            <w:bottom w:val="none" w:sz="0" w:space="0" w:color="auto"/>
                            <w:right w:val="none" w:sz="0" w:space="0" w:color="auto"/>
                          </w:divBdr>
                        </w:div>
                      </w:divsChild>
                    </w:div>
                    <w:div w:id="1093041794">
                      <w:marLeft w:val="0"/>
                      <w:marRight w:val="0"/>
                      <w:marTop w:val="0"/>
                      <w:marBottom w:val="0"/>
                      <w:divBdr>
                        <w:top w:val="none" w:sz="0" w:space="0" w:color="auto"/>
                        <w:left w:val="none" w:sz="0" w:space="0" w:color="auto"/>
                        <w:bottom w:val="none" w:sz="0" w:space="0" w:color="auto"/>
                        <w:right w:val="none" w:sz="0" w:space="0" w:color="auto"/>
                      </w:divBdr>
                    </w:div>
                    <w:div w:id="1621524466">
                      <w:marLeft w:val="0"/>
                      <w:marRight w:val="0"/>
                      <w:marTop w:val="0"/>
                      <w:marBottom w:val="0"/>
                      <w:divBdr>
                        <w:top w:val="none" w:sz="0" w:space="0" w:color="auto"/>
                        <w:left w:val="none" w:sz="0" w:space="0" w:color="auto"/>
                        <w:bottom w:val="none" w:sz="0" w:space="0" w:color="auto"/>
                        <w:right w:val="none" w:sz="0" w:space="0" w:color="auto"/>
                      </w:divBdr>
                    </w:div>
                    <w:div w:id="405033890">
                      <w:marLeft w:val="0"/>
                      <w:marRight w:val="0"/>
                      <w:marTop w:val="0"/>
                      <w:marBottom w:val="0"/>
                      <w:divBdr>
                        <w:top w:val="none" w:sz="0" w:space="0" w:color="auto"/>
                        <w:left w:val="none" w:sz="0" w:space="0" w:color="auto"/>
                        <w:bottom w:val="none" w:sz="0" w:space="0" w:color="auto"/>
                        <w:right w:val="none" w:sz="0" w:space="0" w:color="auto"/>
                      </w:divBdr>
                    </w:div>
                    <w:div w:id="1658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152207">
      <w:bodyDiv w:val="1"/>
      <w:marLeft w:val="0"/>
      <w:marRight w:val="0"/>
      <w:marTop w:val="0"/>
      <w:marBottom w:val="0"/>
      <w:divBdr>
        <w:top w:val="none" w:sz="0" w:space="0" w:color="auto"/>
        <w:left w:val="none" w:sz="0" w:space="0" w:color="auto"/>
        <w:bottom w:val="none" w:sz="0" w:space="0" w:color="auto"/>
        <w:right w:val="none" w:sz="0" w:space="0" w:color="auto"/>
      </w:divBdr>
      <w:divsChild>
        <w:div w:id="1213736507">
          <w:marLeft w:val="0"/>
          <w:marRight w:val="0"/>
          <w:marTop w:val="0"/>
          <w:marBottom w:val="0"/>
          <w:divBdr>
            <w:top w:val="none" w:sz="0" w:space="0" w:color="auto"/>
            <w:left w:val="none" w:sz="0" w:space="0" w:color="auto"/>
            <w:bottom w:val="none" w:sz="0" w:space="0" w:color="auto"/>
            <w:right w:val="none" w:sz="0" w:space="0" w:color="auto"/>
          </w:divBdr>
        </w:div>
        <w:div w:id="942998385">
          <w:marLeft w:val="0"/>
          <w:marRight w:val="0"/>
          <w:marTop w:val="0"/>
          <w:marBottom w:val="0"/>
          <w:divBdr>
            <w:top w:val="none" w:sz="0" w:space="0" w:color="auto"/>
            <w:left w:val="none" w:sz="0" w:space="0" w:color="auto"/>
            <w:bottom w:val="none" w:sz="0" w:space="0" w:color="auto"/>
            <w:right w:val="none" w:sz="0" w:space="0" w:color="auto"/>
          </w:divBdr>
        </w:div>
        <w:div w:id="134564565">
          <w:marLeft w:val="0"/>
          <w:marRight w:val="0"/>
          <w:marTop w:val="0"/>
          <w:marBottom w:val="0"/>
          <w:divBdr>
            <w:top w:val="none" w:sz="0" w:space="0" w:color="auto"/>
            <w:left w:val="none" w:sz="0" w:space="0" w:color="auto"/>
            <w:bottom w:val="none" w:sz="0" w:space="0" w:color="auto"/>
            <w:right w:val="none" w:sz="0" w:space="0" w:color="auto"/>
          </w:divBdr>
        </w:div>
        <w:div w:id="1990329532">
          <w:marLeft w:val="0"/>
          <w:marRight w:val="0"/>
          <w:marTop w:val="0"/>
          <w:marBottom w:val="0"/>
          <w:divBdr>
            <w:top w:val="none" w:sz="0" w:space="0" w:color="auto"/>
            <w:left w:val="none" w:sz="0" w:space="0" w:color="auto"/>
            <w:bottom w:val="none" w:sz="0" w:space="0" w:color="auto"/>
            <w:right w:val="none" w:sz="0" w:space="0" w:color="auto"/>
          </w:divBdr>
        </w:div>
        <w:div w:id="382482767">
          <w:marLeft w:val="0"/>
          <w:marRight w:val="0"/>
          <w:marTop w:val="0"/>
          <w:marBottom w:val="0"/>
          <w:divBdr>
            <w:top w:val="none" w:sz="0" w:space="0" w:color="auto"/>
            <w:left w:val="none" w:sz="0" w:space="0" w:color="auto"/>
            <w:bottom w:val="none" w:sz="0" w:space="0" w:color="auto"/>
            <w:right w:val="none" w:sz="0" w:space="0" w:color="auto"/>
          </w:divBdr>
        </w:div>
        <w:div w:id="723792319">
          <w:marLeft w:val="0"/>
          <w:marRight w:val="0"/>
          <w:marTop w:val="0"/>
          <w:marBottom w:val="0"/>
          <w:divBdr>
            <w:top w:val="none" w:sz="0" w:space="0" w:color="auto"/>
            <w:left w:val="none" w:sz="0" w:space="0" w:color="auto"/>
            <w:bottom w:val="none" w:sz="0" w:space="0" w:color="auto"/>
            <w:right w:val="none" w:sz="0" w:space="0" w:color="auto"/>
          </w:divBdr>
        </w:div>
        <w:div w:id="1954633443">
          <w:marLeft w:val="0"/>
          <w:marRight w:val="0"/>
          <w:marTop w:val="0"/>
          <w:marBottom w:val="0"/>
          <w:divBdr>
            <w:top w:val="none" w:sz="0" w:space="0" w:color="auto"/>
            <w:left w:val="none" w:sz="0" w:space="0" w:color="auto"/>
            <w:bottom w:val="none" w:sz="0" w:space="0" w:color="auto"/>
            <w:right w:val="none" w:sz="0" w:space="0" w:color="auto"/>
          </w:divBdr>
        </w:div>
        <w:div w:id="1568227709">
          <w:marLeft w:val="0"/>
          <w:marRight w:val="0"/>
          <w:marTop w:val="0"/>
          <w:marBottom w:val="0"/>
          <w:divBdr>
            <w:top w:val="none" w:sz="0" w:space="0" w:color="auto"/>
            <w:left w:val="none" w:sz="0" w:space="0" w:color="auto"/>
            <w:bottom w:val="none" w:sz="0" w:space="0" w:color="auto"/>
            <w:right w:val="none" w:sz="0" w:space="0" w:color="auto"/>
          </w:divBdr>
        </w:div>
        <w:div w:id="1887333314">
          <w:marLeft w:val="0"/>
          <w:marRight w:val="0"/>
          <w:marTop w:val="0"/>
          <w:marBottom w:val="0"/>
          <w:divBdr>
            <w:top w:val="none" w:sz="0" w:space="0" w:color="auto"/>
            <w:left w:val="none" w:sz="0" w:space="0" w:color="auto"/>
            <w:bottom w:val="none" w:sz="0" w:space="0" w:color="auto"/>
            <w:right w:val="none" w:sz="0" w:space="0" w:color="auto"/>
          </w:divBdr>
        </w:div>
        <w:div w:id="395400792">
          <w:marLeft w:val="0"/>
          <w:marRight w:val="0"/>
          <w:marTop w:val="0"/>
          <w:marBottom w:val="0"/>
          <w:divBdr>
            <w:top w:val="none" w:sz="0" w:space="0" w:color="auto"/>
            <w:left w:val="none" w:sz="0" w:space="0" w:color="auto"/>
            <w:bottom w:val="none" w:sz="0" w:space="0" w:color="auto"/>
            <w:right w:val="none" w:sz="0" w:space="0" w:color="auto"/>
          </w:divBdr>
        </w:div>
        <w:div w:id="2142962953">
          <w:marLeft w:val="0"/>
          <w:marRight w:val="0"/>
          <w:marTop w:val="0"/>
          <w:marBottom w:val="0"/>
          <w:divBdr>
            <w:top w:val="none" w:sz="0" w:space="0" w:color="auto"/>
            <w:left w:val="none" w:sz="0" w:space="0" w:color="auto"/>
            <w:bottom w:val="none" w:sz="0" w:space="0" w:color="auto"/>
            <w:right w:val="none" w:sz="0" w:space="0" w:color="auto"/>
          </w:divBdr>
        </w:div>
        <w:div w:id="987976051">
          <w:marLeft w:val="0"/>
          <w:marRight w:val="0"/>
          <w:marTop w:val="0"/>
          <w:marBottom w:val="0"/>
          <w:divBdr>
            <w:top w:val="none" w:sz="0" w:space="0" w:color="auto"/>
            <w:left w:val="none" w:sz="0" w:space="0" w:color="auto"/>
            <w:bottom w:val="none" w:sz="0" w:space="0" w:color="auto"/>
            <w:right w:val="none" w:sz="0" w:space="0" w:color="auto"/>
          </w:divBdr>
        </w:div>
        <w:div w:id="1498038496">
          <w:marLeft w:val="0"/>
          <w:marRight w:val="0"/>
          <w:marTop w:val="0"/>
          <w:marBottom w:val="0"/>
          <w:divBdr>
            <w:top w:val="none" w:sz="0" w:space="0" w:color="auto"/>
            <w:left w:val="none" w:sz="0" w:space="0" w:color="auto"/>
            <w:bottom w:val="none" w:sz="0" w:space="0" w:color="auto"/>
            <w:right w:val="none" w:sz="0" w:space="0" w:color="auto"/>
          </w:divBdr>
        </w:div>
        <w:div w:id="2068533101">
          <w:marLeft w:val="0"/>
          <w:marRight w:val="0"/>
          <w:marTop w:val="0"/>
          <w:marBottom w:val="0"/>
          <w:divBdr>
            <w:top w:val="none" w:sz="0" w:space="0" w:color="auto"/>
            <w:left w:val="none" w:sz="0" w:space="0" w:color="auto"/>
            <w:bottom w:val="none" w:sz="0" w:space="0" w:color="auto"/>
            <w:right w:val="none" w:sz="0" w:space="0" w:color="auto"/>
          </w:divBdr>
        </w:div>
        <w:div w:id="584918853">
          <w:marLeft w:val="0"/>
          <w:marRight w:val="0"/>
          <w:marTop w:val="0"/>
          <w:marBottom w:val="0"/>
          <w:divBdr>
            <w:top w:val="none" w:sz="0" w:space="0" w:color="auto"/>
            <w:left w:val="none" w:sz="0" w:space="0" w:color="auto"/>
            <w:bottom w:val="none" w:sz="0" w:space="0" w:color="auto"/>
            <w:right w:val="none" w:sz="0" w:space="0" w:color="auto"/>
          </w:divBdr>
        </w:div>
        <w:div w:id="579292286">
          <w:marLeft w:val="0"/>
          <w:marRight w:val="0"/>
          <w:marTop w:val="0"/>
          <w:marBottom w:val="0"/>
          <w:divBdr>
            <w:top w:val="none" w:sz="0" w:space="0" w:color="auto"/>
            <w:left w:val="none" w:sz="0" w:space="0" w:color="auto"/>
            <w:bottom w:val="none" w:sz="0" w:space="0" w:color="auto"/>
            <w:right w:val="none" w:sz="0" w:space="0" w:color="auto"/>
          </w:divBdr>
        </w:div>
        <w:div w:id="469053159">
          <w:marLeft w:val="0"/>
          <w:marRight w:val="0"/>
          <w:marTop w:val="0"/>
          <w:marBottom w:val="0"/>
          <w:divBdr>
            <w:top w:val="none" w:sz="0" w:space="0" w:color="auto"/>
            <w:left w:val="none" w:sz="0" w:space="0" w:color="auto"/>
            <w:bottom w:val="none" w:sz="0" w:space="0" w:color="auto"/>
            <w:right w:val="none" w:sz="0" w:space="0" w:color="auto"/>
          </w:divBdr>
        </w:div>
        <w:div w:id="1695419563">
          <w:marLeft w:val="0"/>
          <w:marRight w:val="0"/>
          <w:marTop w:val="0"/>
          <w:marBottom w:val="0"/>
          <w:divBdr>
            <w:top w:val="none" w:sz="0" w:space="0" w:color="auto"/>
            <w:left w:val="none" w:sz="0" w:space="0" w:color="auto"/>
            <w:bottom w:val="none" w:sz="0" w:space="0" w:color="auto"/>
            <w:right w:val="none" w:sz="0" w:space="0" w:color="auto"/>
          </w:divBdr>
        </w:div>
        <w:div w:id="859511532">
          <w:marLeft w:val="0"/>
          <w:marRight w:val="0"/>
          <w:marTop w:val="0"/>
          <w:marBottom w:val="0"/>
          <w:divBdr>
            <w:top w:val="none" w:sz="0" w:space="0" w:color="auto"/>
            <w:left w:val="none" w:sz="0" w:space="0" w:color="auto"/>
            <w:bottom w:val="none" w:sz="0" w:space="0" w:color="auto"/>
            <w:right w:val="none" w:sz="0" w:space="0" w:color="auto"/>
          </w:divBdr>
          <w:divsChild>
            <w:div w:id="1681882686">
              <w:marLeft w:val="0"/>
              <w:marRight w:val="0"/>
              <w:marTop w:val="0"/>
              <w:marBottom w:val="0"/>
              <w:divBdr>
                <w:top w:val="none" w:sz="0" w:space="0" w:color="auto"/>
                <w:left w:val="none" w:sz="0" w:space="0" w:color="auto"/>
                <w:bottom w:val="none" w:sz="0" w:space="0" w:color="auto"/>
                <w:right w:val="none" w:sz="0" w:space="0" w:color="auto"/>
              </w:divBdr>
              <w:divsChild>
                <w:div w:id="1728648359">
                  <w:marLeft w:val="0"/>
                  <w:marRight w:val="0"/>
                  <w:marTop w:val="0"/>
                  <w:marBottom w:val="0"/>
                  <w:divBdr>
                    <w:top w:val="none" w:sz="0" w:space="0" w:color="auto"/>
                    <w:left w:val="none" w:sz="0" w:space="0" w:color="auto"/>
                    <w:bottom w:val="none" w:sz="0" w:space="0" w:color="auto"/>
                    <w:right w:val="none" w:sz="0" w:space="0" w:color="auto"/>
                  </w:divBdr>
                  <w:divsChild>
                    <w:div w:id="1995911453">
                      <w:marLeft w:val="0"/>
                      <w:marRight w:val="0"/>
                      <w:marTop w:val="0"/>
                      <w:marBottom w:val="0"/>
                      <w:divBdr>
                        <w:top w:val="none" w:sz="0" w:space="0" w:color="auto"/>
                        <w:left w:val="none" w:sz="0" w:space="0" w:color="auto"/>
                        <w:bottom w:val="none" w:sz="0" w:space="0" w:color="auto"/>
                        <w:right w:val="none" w:sz="0" w:space="0" w:color="auto"/>
                      </w:divBdr>
                    </w:div>
                    <w:div w:id="649597279">
                      <w:marLeft w:val="0"/>
                      <w:marRight w:val="0"/>
                      <w:marTop w:val="0"/>
                      <w:marBottom w:val="0"/>
                      <w:divBdr>
                        <w:top w:val="none" w:sz="0" w:space="0" w:color="auto"/>
                        <w:left w:val="none" w:sz="0" w:space="0" w:color="auto"/>
                        <w:bottom w:val="none" w:sz="0" w:space="0" w:color="auto"/>
                        <w:right w:val="none" w:sz="0" w:space="0" w:color="auto"/>
                      </w:divBdr>
                      <w:divsChild>
                        <w:div w:id="819544386">
                          <w:marLeft w:val="0"/>
                          <w:marRight w:val="0"/>
                          <w:marTop w:val="0"/>
                          <w:marBottom w:val="0"/>
                          <w:divBdr>
                            <w:top w:val="none" w:sz="0" w:space="0" w:color="auto"/>
                            <w:left w:val="none" w:sz="0" w:space="0" w:color="auto"/>
                            <w:bottom w:val="none" w:sz="0" w:space="0" w:color="auto"/>
                            <w:right w:val="none" w:sz="0" w:space="0" w:color="auto"/>
                          </w:divBdr>
                        </w:div>
                        <w:div w:id="744689753">
                          <w:marLeft w:val="0"/>
                          <w:marRight w:val="0"/>
                          <w:marTop w:val="0"/>
                          <w:marBottom w:val="0"/>
                          <w:divBdr>
                            <w:top w:val="none" w:sz="0" w:space="0" w:color="auto"/>
                            <w:left w:val="none" w:sz="0" w:space="0" w:color="auto"/>
                            <w:bottom w:val="none" w:sz="0" w:space="0" w:color="auto"/>
                            <w:right w:val="none" w:sz="0" w:space="0" w:color="auto"/>
                          </w:divBdr>
                        </w:div>
                      </w:divsChild>
                    </w:div>
                    <w:div w:id="2089229975">
                      <w:marLeft w:val="0"/>
                      <w:marRight w:val="0"/>
                      <w:marTop w:val="0"/>
                      <w:marBottom w:val="0"/>
                      <w:divBdr>
                        <w:top w:val="none" w:sz="0" w:space="0" w:color="auto"/>
                        <w:left w:val="none" w:sz="0" w:space="0" w:color="auto"/>
                        <w:bottom w:val="none" w:sz="0" w:space="0" w:color="auto"/>
                        <w:right w:val="none" w:sz="0" w:space="0" w:color="auto"/>
                      </w:divBdr>
                    </w:div>
                    <w:div w:id="255752377">
                      <w:marLeft w:val="0"/>
                      <w:marRight w:val="0"/>
                      <w:marTop w:val="0"/>
                      <w:marBottom w:val="0"/>
                      <w:divBdr>
                        <w:top w:val="none" w:sz="0" w:space="0" w:color="auto"/>
                        <w:left w:val="none" w:sz="0" w:space="0" w:color="auto"/>
                        <w:bottom w:val="none" w:sz="0" w:space="0" w:color="auto"/>
                        <w:right w:val="none" w:sz="0" w:space="0" w:color="auto"/>
                      </w:divBdr>
                    </w:div>
                    <w:div w:id="1798256821">
                      <w:marLeft w:val="0"/>
                      <w:marRight w:val="0"/>
                      <w:marTop w:val="0"/>
                      <w:marBottom w:val="0"/>
                      <w:divBdr>
                        <w:top w:val="none" w:sz="0" w:space="0" w:color="auto"/>
                        <w:left w:val="none" w:sz="0" w:space="0" w:color="auto"/>
                        <w:bottom w:val="none" w:sz="0" w:space="0" w:color="auto"/>
                        <w:right w:val="none" w:sz="0" w:space="0" w:color="auto"/>
                      </w:divBdr>
                    </w:div>
                    <w:div w:id="1167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Buck</dc:creator>
  <cp:lastModifiedBy>Lindsay Buck</cp:lastModifiedBy>
  <cp:revision>5</cp:revision>
  <dcterms:created xsi:type="dcterms:W3CDTF">2015-03-13T02:45:00Z</dcterms:created>
  <dcterms:modified xsi:type="dcterms:W3CDTF">2015-03-13T04:13:00Z</dcterms:modified>
</cp:coreProperties>
</file>